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6A" w:rsidRPr="009029BA" w:rsidRDefault="009029BA" w:rsidP="009029BA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4112896</wp:posOffset>
                </wp:positionV>
                <wp:extent cx="2333625" cy="914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BA" w:rsidRPr="009029BA" w:rsidRDefault="009029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29BA">
                              <w:rPr>
                                <w:b/>
                                <w:sz w:val="20"/>
                                <w:szCs w:val="20"/>
                              </w:rPr>
                              <w:t>Start Date:</w:t>
                            </w:r>
                            <w:r w:rsidRPr="009029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29BA">
                              <w:rPr>
                                <w:sz w:val="20"/>
                                <w:szCs w:val="20"/>
                              </w:rPr>
                              <w:t xml:space="preserve">Tuesday </w:t>
                            </w:r>
                            <w:r w:rsidR="0014277A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14277A" w:rsidRPr="0014277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4277A">
                              <w:rPr>
                                <w:sz w:val="20"/>
                                <w:szCs w:val="20"/>
                              </w:rPr>
                              <w:t xml:space="preserve"> October</w:t>
                            </w:r>
                          </w:p>
                          <w:p w:rsidR="009029BA" w:rsidRPr="009029BA" w:rsidRDefault="009029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29BA">
                              <w:rPr>
                                <w:b/>
                                <w:sz w:val="20"/>
                                <w:szCs w:val="20"/>
                              </w:rPr>
                              <w:t>End Date:</w:t>
                            </w:r>
                            <w:r w:rsidRPr="009029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277A">
                              <w:rPr>
                                <w:sz w:val="20"/>
                                <w:szCs w:val="20"/>
                              </w:rPr>
                              <w:t>Tuesday 5</w:t>
                            </w:r>
                            <w:r w:rsidR="0014277A" w:rsidRPr="0014277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4277A">
                              <w:rPr>
                                <w:sz w:val="20"/>
                                <w:szCs w:val="20"/>
                              </w:rPr>
                              <w:t xml:space="preserve"> December </w:t>
                            </w:r>
                          </w:p>
                          <w:p w:rsidR="009029BA" w:rsidRPr="009029BA" w:rsidRDefault="009029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29BA">
                              <w:rPr>
                                <w:b/>
                                <w:sz w:val="20"/>
                                <w:szCs w:val="20"/>
                              </w:rPr>
                              <w:t>Time: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277A">
                              <w:rPr>
                                <w:sz w:val="20"/>
                                <w:szCs w:val="20"/>
                              </w:rPr>
                              <w:t>1:00 – 3:00pm</w:t>
                            </w:r>
                          </w:p>
                          <w:p w:rsidR="009029BA" w:rsidRPr="009029BA" w:rsidRDefault="009029BA" w:rsidP="009029BA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 w:rsidRPr="009029BA">
                              <w:rPr>
                                <w:b/>
                                <w:sz w:val="20"/>
                                <w:szCs w:val="20"/>
                              </w:rPr>
                              <w:t>Venue: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29BA">
                              <w:rPr>
                                <w:sz w:val="20"/>
                                <w:szCs w:val="20"/>
                              </w:rPr>
                              <w:t>Broadway Family Learning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6.75pt;margin-top:323.85pt;width:183.7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" fillcolor="white [3201]" strokeweight=".5pt">
                <v:textbox>
                  <w:txbxContent>
                    <w:p w:rsidR="009029BA" w:rsidRPr="009029BA" w:rsidRDefault="009029BA">
                      <w:pPr>
                        <w:rPr>
                          <w:sz w:val="20"/>
                          <w:szCs w:val="20"/>
                        </w:rPr>
                      </w:pPr>
                      <w:r w:rsidRPr="009029BA">
                        <w:rPr>
                          <w:b/>
                          <w:sz w:val="20"/>
                          <w:szCs w:val="20"/>
                        </w:rPr>
                        <w:t>Start Date:</w:t>
                      </w:r>
                      <w:r w:rsidRPr="009029B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029BA">
                        <w:rPr>
                          <w:sz w:val="20"/>
                          <w:szCs w:val="20"/>
                        </w:rPr>
                        <w:t xml:space="preserve">Tuesday </w:t>
                      </w:r>
                      <w:r w:rsidR="0014277A">
                        <w:rPr>
                          <w:sz w:val="20"/>
                          <w:szCs w:val="20"/>
                        </w:rPr>
                        <w:t>10</w:t>
                      </w:r>
                      <w:r w:rsidR="0014277A" w:rsidRPr="0014277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4277A">
                        <w:rPr>
                          <w:sz w:val="20"/>
                          <w:szCs w:val="20"/>
                        </w:rPr>
                        <w:t xml:space="preserve"> October</w:t>
                      </w:r>
                    </w:p>
                    <w:p w:rsidR="009029BA" w:rsidRPr="009029BA" w:rsidRDefault="009029BA">
                      <w:pPr>
                        <w:rPr>
                          <w:sz w:val="20"/>
                          <w:szCs w:val="20"/>
                        </w:rPr>
                      </w:pPr>
                      <w:r w:rsidRPr="009029BA">
                        <w:rPr>
                          <w:b/>
                          <w:sz w:val="20"/>
                          <w:szCs w:val="20"/>
                        </w:rPr>
                        <w:t>End Date:</w:t>
                      </w:r>
                      <w:r w:rsidRPr="009029B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4277A">
                        <w:rPr>
                          <w:sz w:val="20"/>
                          <w:szCs w:val="20"/>
                        </w:rPr>
                        <w:t>Tuesday 5</w:t>
                      </w:r>
                      <w:r w:rsidR="0014277A" w:rsidRPr="0014277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4277A">
                        <w:rPr>
                          <w:sz w:val="20"/>
                          <w:szCs w:val="20"/>
                        </w:rPr>
                        <w:t xml:space="preserve"> December </w:t>
                      </w:r>
                    </w:p>
                    <w:p w:rsidR="009029BA" w:rsidRPr="009029BA" w:rsidRDefault="009029BA">
                      <w:pPr>
                        <w:rPr>
                          <w:sz w:val="20"/>
                          <w:szCs w:val="20"/>
                        </w:rPr>
                      </w:pPr>
                      <w:r w:rsidRPr="009029BA">
                        <w:rPr>
                          <w:b/>
                          <w:sz w:val="20"/>
                          <w:szCs w:val="20"/>
                        </w:rPr>
                        <w:t>Time: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4277A">
                        <w:rPr>
                          <w:sz w:val="20"/>
                          <w:szCs w:val="20"/>
                        </w:rPr>
                        <w:t>1:00 – 3:00pm</w:t>
                      </w:r>
                    </w:p>
                    <w:p w:rsidR="009029BA" w:rsidRPr="009029BA" w:rsidRDefault="009029BA" w:rsidP="009029BA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 w:rsidRPr="009029BA">
                        <w:rPr>
                          <w:b/>
                          <w:sz w:val="20"/>
                          <w:szCs w:val="20"/>
                        </w:rPr>
                        <w:t>Venue: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029BA">
                        <w:rPr>
                          <w:sz w:val="20"/>
                          <w:szCs w:val="20"/>
                        </w:rPr>
                        <w:t>Broadway Family Learning Room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GB" w:eastAsia="en-GB"/>
        </w:rPr>
        <w:drawing>
          <wp:inline distT="0" distB="0" distL="0" distR="0" wp14:anchorId="1DB011BF" wp14:editId="06A59B5D">
            <wp:extent cx="5241100" cy="720000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11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7B6A" w:rsidRPr="009029BA" w:rsidSect="00B04984">
      <w:headerReference w:type="default" r:id="rId9"/>
      <w:footerReference w:type="default" r:id="rId10"/>
      <w:pgSz w:w="11907" w:h="16840" w:code="9"/>
      <w:pgMar w:top="238" w:right="720" w:bottom="284" w:left="72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79" w:rsidRDefault="00995679">
      <w:r>
        <w:separator/>
      </w:r>
    </w:p>
  </w:endnote>
  <w:endnote w:type="continuationSeparator" w:id="0">
    <w:p w:rsidR="00995679" w:rsidRDefault="009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87" w:rsidRPr="005A70D1" w:rsidRDefault="00AA3957" w:rsidP="0098576B">
    <w:pPr>
      <w:pStyle w:val="Footer"/>
      <w:tabs>
        <w:tab w:val="left" w:pos="1350"/>
        <w:tab w:val="center" w:pos="4528"/>
      </w:tabs>
      <w:rPr>
        <w:sz w:val="28"/>
        <w:szCs w:val="28"/>
      </w:rPr>
    </w:pP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8672" behindDoc="0" locked="0" layoutInCell="1" allowOverlap="1" wp14:anchorId="14B857B0" wp14:editId="0B0F09BA">
          <wp:simplePos x="0" y="0"/>
          <wp:positionH relativeFrom="column">
            <wp:posOffset>657225</wp:posOffset>
          </wp:positionH>
          <wp:positionV relativeFrom="paragraph">
            <wp:posOffset>-329565</wp:posOffset>
          </wp:positionV>
          <wp:extent cx="628650" cy="6496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2184576" behindDoc="0" locked="0" layoutInCell="1" allowOverlap="1" wp14:anchorId="50B72AC9" wp14:editId="4B0780A4">
          <wp:simplePos x="0" y="0"/>
          <wp:positionH relativeFrom="margin">
            <wp:posOffset>-360045</wp:posOffset>
          </wp:positionH>
          <wp:positionV relativeFrom="paragraph">
            <wp:posOffset>-417830</wp:posOffset>
          </wp:positionV>
          <wp:extent cx="777240" cy="772795"/>
          <wp:effectExtent l="0" t="0" r="3810" b="825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91E">
      <w:rPr>
        <w:noProof/>
        <w:lang w:val="en-GB" w:eastAsia="en-GB"/>
      </w:rPr>
      <w:drawing>
        <wp:anchor distT="0" distB="0" distL="114300" distR="114300" simplePos="0" relativeHeight="252190720" behindDoc="1" locked="0" layoutInCell="1" allowOverlap="1">
          <wp:simplePos x="0" y="0"/>
          <wp:positionH relativeFrom="column">
            <wp:posOffset>3533775</wp:posOffset>
          </wp:positionH>
          <wp:positionV relativeFrom="page">
            <wp:posOffset>9925050</wp:posOffset>
          </wp:positionV>
          <wp:extent cx="1019175" cy="4381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91E">
      <w:rPr>
        <w:noProof/>
        <w:lang w:val="en-GB" w:eastAsia="en-GB"/>
      </w:rPr>
      <w:drawing>
        <wp:anchor distT="0" distB="0" distL="114300" distR="114300" simplePos="0" relativeHeight="252189696" behindDoc="0" locked="0" layoutInCell="1" allowOverlap="1">
          <wp:simplePos x="0" y="0"/>
          <wp:positionH relativeFrom="column">
            <wp:posOffset>1609725</wp:posOffset>
          </wp:positionH>
          <wp:positionV relativeFrom="paragraph">
            <wp:posOffset>-248285</wp:posOffset>
          </wp:positionV>
          <wp:extent cx="942975" cy="575310"/>
          <wp:effectExtent l="0" t="0" r="9525" b="0"/>
          <wp:wrapThrough wrapText="bothSides">
            <wp:wrapPolygon edited="0">
              <wp:start x="0" y="0"/>
              <wp:lineTo x="0" y="20742"/>
              <wp:lineTo x="21382" y="20742"/>
              <wp:lineTo x="2138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91E">
      <w:rPr>
        <w:noProof/>
        <w:lang w:val="en-GB" w:eastAsia="en-GB"/>
      </w:rPr>
      <w:drawing>
        <wp:anchor distT="0" distB="0" distL="114300" distR="114300" simplePos="0" relativeHeight="252191744" behindDoc="1" locked="0" layoutInCell="1" allowOverlap="1">
          <wp:simplePos x="0" y="0"/>
          <wp:positionH relativeFrom="margin">
            <wp:posOffset>4657725</wp:posOffset>
          </wp:positionH>
          <wp:positionV relativeFrom="paragraph">
            <wp:posOffset>-417195</wp:posOffset>
          </wp:positionV>
          <wp:extent cx="762000" cy="771525"/>
          <wp:effectExtent l="0" t="0" r="0" b="9525"/>
          <wp:wrapTight wrapText="bothSides">
            <wp:wrapPolygon edited="0">
              <wp:start x="0" y="0"/>
              <wp:lineTo x="0" y="21333"/>
              <wp:lineTo x="21060" y="21333"/>
              <wp:lineTo x="2106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91E">
      <w:rPr>
        <w:noProof/>
        <w:lang w:val="en-GB" w:eastAsia="en-GB"/>
      </w:rPr>
      <w:drawing>
        <wp:anchor distT="0" distB="0" distL="114300" distR="114300" simplePos="0" relativeHeight="252192768" behindDoc="0" locked="0" layoutInCell="1" allowOverlap="1">
          <wp:simplePos x="0" y="0"/>
          <wp:positionH relativeFrom="column">
            <wp:posOffset>5581015</wp:posOffset>
          </wp:positionH>
          <wp:positionV relativeFrom="paragraph">
            <wp:posOffset>-389890</wp:posOffset>
          </wp:positionV>
          <wp:extent cx="1381760" cy="748030"/>
          <wp:effectExtent l="0" t="0" r="8890" b="0"/>
          <wp:wrapThrough wrapText="bothSides">
            <wp:wrapPolygon edited="0">
              <wp:start x="0" y="0"/>
              <wp:lineTo x="0" y="20903"/>
              <wp:lineTo x="21441" y="20903"/>
              <wp:lineTo x="2144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91E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5600" behindDoc="0" locked="0" layoutInCell="1" allowOverlap="1" wp14:anchorId="7D3AF0AF" wp14:editId="5C8472B1">
          <wp:simplePos x="0" y="0"/>
          <wp:positionH relativeFrom="margin">
            <wp:posOffset>2790190</wp:posOffset>
          </wp:positionH>
          <wp:positionV relativeFrom="paragraph">
            <wp:posOffset>-344805</wp:posOffset>
          </wp:positionV>
          <wp:extent cx="64770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6624" behindDoc="1" locked="0" layoutInCell="1" allowOverlap="1" wp14:editId="132C6CDA">
          <wp:simplePos x="0" y="0"/>
          <wp:positionH relativeFrom="column">
            <wp:posOffset>5337175</wp:posOffset>
          </wp:positionH>
          <wp:positionV relativeFrom="paragraph">
            <wp:posOffset>9651365</wp:posOffset>
          </wp:positionV>
          <wp:extent cx="548640" cy="574040"/>
          <wp:effectExtent l="0" t="0" r="3810" b="0"/>
          <wp:wrapNone/>
          <wp:docPr id="5" name="Picture 5" descr="C:\Users\gayle.robson.GS2004\AppData\Local\Microsoft\Windows\Temporary Internet Files\Content.Word\Platinum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yle.robson.GS2004\AppData\Local\Microsoft\Windows\Temporary Internet Files\Content.Word\Platinum_colour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color w:val="538135" w:themeColor="accent6" w:themeShade="BF"/>
        <w:sz w:val="28"/>
        <w:szCs w:val="28"/>
      </w:rPr>
      <w:tab/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79" w:rsidRDefault="00995679">
      <w:r>
        <w:separator/>
      </w:r>
    </w:p>
  </w:footnote>
  <w:footnote w:type="continuationSeparator" w:id="0">
    <w:p w:rsidR="00995679" w:rsidRDefault="0099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75" w:rsidRPr="00DB02EB" w:rsidRDefault="00C47575" w:rsidP="008E44DB">
    <w:pPr>
      <w:pStyle w:val="Header"/>
      <w:ind w:firstLine="540"/>
      <w:rPr>
        <w:rFonts w:ascii="Tahoma" w:hAnsi="Tahoma" w:cs="Tahoma"/>
        <w:color w:val="538135" w:themeColor="accent6" w:themeShade="BF"/>
        <w:sz w:val="22"/>
        <w:szCs w:val="22"/>
      </w:rPr>
    </w:pPr>
  </w:p>
  <w:p w:rsidR="00345EE2" w:rsidRPr="00DB02EB" w:rsidRDefault="00D62D6C" w:rsidP="008E44DB">
    <w:pPr>
      <w:rPr>
        <w:rFonts w:ascii="Tahoma" w:hAnsi="Tahoma" w:cs="Tahoma"/>
        <w:b/>
        <w:color w:val="538135" w:themeColor="accent6" w:themeShade="BF"/>
        <w:sz w:val="32"/>
        <w:szCs w:val="32"/>
      </w:rPr>
    </w:pPr>
    <w:r w:rsidRPr="00DB02EB">
      <w:rPr>
        <w:noProof/>
        <w:color w:val="538135" w:themeColor="accent6" w:themeShade="BF"/>
        <w:lang w:val="en-GB" w:eastAsia="en-GB"/>
      </w:rPr>
      <w:drawing>
        <wp:anchor distT="0" distB="0" distL="114300" distR="114300" simplePos="0" relativeHeight="252183552" behindDoc="0" locked="0" layoutInCell="1" allowOverlap="1" wp14:anchorId="769D0385" wp14:editId="7417511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16710" cy="1858645"/>
          <wp:effectExtent l="0" t="0" r="2540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334" r="4159" b="-2874"/>
                  <a:stretch/>
                </pic:blipFill>
                <pic:spPr bwMode="auto">
                  <a:xfrm>
                    <a:off x="0" y="0"/>
                    <a:ext cx="1616710" cy="185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FD0" w:rsidRPr="00DB02EB">
      <w:rPr>
        <w:rFonts w:ascii="Tahoma" w:hAnsi="Tahoma" w:cs="Tahoma"/>
        <w:b/>
        <w:color w:val="538135" w:themeColor="accent6" w:themeShade="BF"/>
        <w:sz w:val="32"/>
        <w:szCs w:val="32"/>
      </w:rPr>
      <w:t>Broadway</w:t>
    </w:r>
    <w:r w:rsidR="00345EE2" w:rsidRPr="00DB02EB">
      <w:rPr>
        <w:rFonts w:ascii="Tahoma" w:hAnsi="Tahoma" w:cs="Tahoma"/>
        <w:b/>
        <w:color w:val="538135" w:themeColor="accent6" w:themeShade="BF"/>
        <w:sz w:val="32"/>
        <w:szCs w:val="32"/>
      </w:rPr>
      <w:t xml:space="preserve"> Junior School</w:t>
    </w:r>
  </w:p>
  <w:p w:rsidR="00345EE2" w:rsidRPr="00DB02EB" w:rsidRDefault="00E93311" w:rsidP="008E44DB">
    <w:pPr>
      <w:divId w:val="1218394242"/>
      <w:rPr>
        <w:rFonts w:ascii="Tahoma" w:hAnsi="Tahoma" w:cs="Tahoma"/>
        <w:color w:val="538135" w:themeColor="accent6" w:themeShade="BF"/>
        <w:sz w:val="22"/>
        <w:szCs w:val="22"/>
        <w:lang w:val="en-GB" w:eastAsia="en-GB"/>
      </w:rPr>
    </w:pP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Springwell R</w:t>
    </w:r>
    <w:r w:rsidR="00F371EE" w:rsidRPr="00DB02EB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oad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, Sunderland</w:t>
    </w:r>
    <w:r w:rsidR="00B04984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. 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SR4 8NW</w:t>
    </w:r>
  </w:p>
  <w:p w:rsidR="00345EE2" w:rsidRDefault="00345EE2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:rsidR="00D62D6C" w:rsidRPr="00DB02EB" w:rsidRDefault="00D62D6C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:rsidR="00345EE2" w:rsidRPr="00DB02EB" w:rsidRDefault="00345EE2" w:rsidP="00A93E39">
    <w:pPr>
      <w:ind w:left="720" w:hanging="720"/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Telephone: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 xml:space="preserve">0191 </w:t>
    </w:r>
    <w:r w:rsidR="00273A34"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>528 3058</w:t>
    </w:r>
  </w:p>
  <w:p w:rsidR="00345EE2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E Mail: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C38F8" w:rsidRPr="00DB02EB">
      <w:rPr>
        <w:rFonts w:ascii="Tahoma" w:hAnsi="Tahoma" w:cs="Tahoma"/>
        <w:color w:val="538135" w:themeColor="accent6" w:themeShade="BF"/>
        <w:sz w:val="22"/>
        <w:szCs w:val="22"/>
      </w:rPr>
      <w:t>admin@broadwayjuniorschool.com</w:t>
    </w:r>
    <w:r w:rsidR="00201487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</w:p>
  <w:p w:rsidR="006A793A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Website: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>www</w:t>
    </w:r>
    <w:r w:rsidR="005F641D" w:rsidRPr="00DB02EB">
      <w:rPr>
        <w:rFonts w:ascii="Tahoma" w:hAnsi="Tahoma" w:cs="Tahoma"/>
        <w:color w:val="538135" w:themeColor="accent6" w:themeShade="BF"/>
        <w:sz w:val="22"/>
        <w:szCs w:val="22"/>
      </w:rPr>
      <w:t>.broadwayjuniorschool.com</w:t>
    </w:r>
    <w:r w:rsidR="0095668A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</w:p>
  <w:p w:rsidR="00345EE2" w:rsidRPr="00DB02EB" w:rsidRDefault="0095668A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Twitter: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</w:t>
    </w:r>
    <w:r w:rsidR="007C018E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>@</w:t>
    </w:r>
    <w:r w:rsidR="000B2B26" w:rsidRPr="00DB02EB">
      <w:rPr>
        <w:rFonts w:ascii="Tahoma" w:hAnsi="Tahoma" w:cs="Tahoma"/>
        <w:color w:val="538135" w:themeColor="accent6" w:themeShade="BF"/>
        <w:sz w:val="22"/>
        <w:szCs w:val="22"/>
      </w:rPr>
      <w:t>broadwayjuniors</w:t>
    </w:r>
  </w:p>
  <w:p w:rsidR="00345EE2" w:rsidRDefault="00345EE2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:rsidR="00D62D6C" w:rsidRPr="00B04984" w:rsidRDefault="00D62D6C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:rsidR="00BF7E76" w:rsidRPr="00B04984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proofErr w:type="spellStart"/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Headteacher</w:t>
    </w:r>
    <w:proofErr w:type="spellEnd"/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: </w:t>
    </w:r>
    <w:r w:rsidR="00DB02EB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</w:t>
    </w: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Mr</w:t>
    </w:r>
    <w:r w:rsid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.</w:t>
    </w:r>
    <w:r w:rsidR="00C864EF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D Walton-Jonas</w:t>
    </w:r>
  </w:p>
  <w:p w:rsidR="002E1FCF" w:rsidRPr="00945E48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945E48">
      <w:rPr>
        <w:rFonts w:ascii="Tahoma" w:hAnsi="Tahoma" w:cs="Tahoma"/>
        <w:b/>
        <w:bCs/>
        <w:color w:val="538135" w:themeColor="accent6" w:themeShade="BF"/>
        <w:sz w:val="22"/>
        <w:szCs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A3"/>
    <w:multiLevelType w:val="hybridMultilevel"/>
    <w:tmpl w:val="DEE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3116"/>
    <w:multiLevelType w:val="hybridMultilevel"/>
    <w:tmpl w:val="68BA3070"/>
    <w:lvl w:ilvl="0" w:tplc="9F00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F"/>
    <w:rsid w:val="00013771"/>
    <w:rsid w:val="00074899"/>
    <w:rsid w:val="000B2B26"/>
    <w:rsid w:val="000C35B6"/>
    <w:rsid w:val="000D4772"/>
    <w:rsid w:val="000E239E"/>
    <w:rsid w:val="000F3A9A"/>
    <w:rsid w:val="00106F39"/>
    <w:rsid w:val="0014045D"/>
    <w:rsid w:val="0014277A"/>
    <w:rsid w:val="001479A8"/>
    <w:rsid w:val="00173533"/>
    <w:rsid w:val="00196B3A"/>
    <w:rsid w:val="001A46A3"/>
    <w:rsid w:val="001B50BA"/>
    <w:rsid w:val="001D12C2"/>
    <w:rsid w:val="001E5E1E"/>
    <w:rsid w:val="00201487"/>
    <w:rsid w:val="0021170F"/>
    <w:rsid w:val="002601B3"/>
    <w:rsid w:val="00266304"/>
    <w:rsid w:val="00271BF0"/>
    <w:rsid w:val="00273A34"/>
    <w:rsid w:val="002C2A0D"/>
    <w:rsid w:val="002C4F74"/>
    <w:rsid w:val="002E1FCF"/>
    <w:rsid w:val="002F6FBC"/>
    <w:rsid w:val="0030583F"/>
    <w:rsid w:val="003166F6"/>
    <w:rsid w:val="00325F4D"/>
    <w:rsid w:val="00345EE2"/>
    <w:rsid w:val="0039645D"/>
    <w:rsid w:val="00397BF5"/>
    <w:rsid w:val="003A43FB"/>
    <w:rsid w:val="003B4DE4"/>
    <w:rsid w:val="003B5020"/>
    <w:rsid w:val="003C38F8"/>
    <w:rsid w:val="003E364F"/>
    <w:rsid w:val="00427787"/>
    <w:rsid w:val="00440075"/>
    <w:rsid w:val="00446A4C"/>
    <w:rsid w:val="004A0B87"/>
    <w:rsid w:val="0050591E"/>
    <w:rsid w:val="00511B8B"/>
    <w:rsid w:val="0051214B"/>
    <w:rsid w:val="00556CAD"/>
    <w:rsid w:val="005A70D1"/>
    <w:rsid w:val="005B1DE5"/>
    <w:rsid w:val="005B7F9D"/>
    <w:rsid w:val="005F641D"/>
    <w:rsid w:val="00674FB2"/>
    <w:rsid w:val="006A5A64"/>
    <w:rsid w:val="006A793A"/>
    <w:rsid w:val="006B66ED"/>
    <w:rsid w:val="006C6F41"/>
    <w:rsid w:val="006D032F"/>
    <w:rsid w:val="006D2468"/>
    <w:rsid w:val="006E2038"/>
    <w:rsid w:val="006F0B31"/>
    <w:rsid w:val="00700001"/>
    <w:rsid w:val="00751DD9"/>
    <w:rsid w:val="007857CA"/>
    <w:rsid w:val="00797A41"/>
    <w:rsid w:val="007C018E"/>
    <w:rsid w:val="007D5C76"/>
    <w:rsid w:val="007E6844"/>
    <w:rsid w:val="007E6897"/>
    <w:rsid w:val="00806915"/>
    <w:rsid w:val="00846D2B"/>
    <w:rsid w:val="00854F06"/>
    <w:rsid w:val="00855CD8"/>
    <w:rsid w:val="00883864"/>
    <w:rsid w:val="00884DE1"/>
    <w:rsid w:val="008A3474"/>
    <w:rsid w:val="008A3964"/>
    <w:rsid w:val="008E3436"/>
    <w:rsid w:val="008E44DB"/>
    <w:rsid w:val="008F2382"/>
    <w:rsid w:val="009029BA"/>
    <w:rsid w:val="00910CA0"/>
    <w:rsid w:val="00912A47"/>
    <w:rsid w:val="00936889"/>
    <w:rsid w:val="00945E48"/>
    <w:rsid w:val="00955260"/>
    <w:rsid w:val="0095668A"/>
    <w:rsid w:val="00962A12"/>
    <w:rsid w:val="00962F91"/>
    <w:rsid w:val="0098576B"/>
    <w:rsid w:val="00995679"/>
    <w:rsid w:val="009A1258"/>
    <w:rsid w:val="009B13FB"/>
    <w:rsid w:val="009E0CA4"/>
    <w:rsid w:val="009F37D3"/>
    <w:rsid w:val="00A01E98"/>
    <w:rsid w:val="00A466F5"/>
    <w:rsid w:val="00A559DC"/>
    <w:rsid w:val="00A6332A"/>
    <w:rsid w:val="00A71917"/>
    <w:rsid w:val="00A86311"/>
    <w:rsid w:val="00A8792E"/>
    <w:rsid w:val="00A93E39"/>
    <w:rsid w:val="00AA3957"/>
    <w:rsid w:val="00AA4694"/>
    <w:rsid w:val="00AA4FEB"/>
    <w:rsid w:val="00AA5699"/>
    <w:rsid w:val="00AE022D"/>
    <w:rsid w:val="00AE197F"/>
    <w:rsid w:val="00AE49EA"/>
    <w:rsid w:val="00B04984"/>
    <w:rsid w:val="00B40CD9"/>
    <w:rsid w:val="00B416E8"/>
    <w:rsid w:val="00B57014"/>
    <w:rsid w:val="00BC69D3"/>
    <w:rsid w:val="00BD426D"/>
    <w:rsid w:val="00BD4384"/>
    <w:rsid w:val="00BD6013"/>
    <w:rsid w:val="00BE28F5"/>
    <w:rsid w:val="00BE6FD0"/>
    <w:rsid w:val="00BF4693"/>
    <w:rsid w:val="00BF7E76"/>
    <w:rsid w:val="00C307C8"/>
    <w:rsid w:val="00C41DB6"/>
    <w:rsid w:val="00C422B9"/>
    <w:rsid w:val="00C45CD1"/>
    <w:rsid w:val="00C47575"/>
    <w:rsid w:val="00C83CDC"/>
    <w:rsid w:val="00C83F8C"/>
    <w:rsid w:val="00C844D6"/>
    <w:rsid w:val="00C864EF"/>
    <w:rsid w:val="00CB391E"/>
    <w:rsid w:val="00CC73CF"/>
    <w:rsid w:val="00CD020A"/>
    <w:rsid w:val="00CD0C25"/>
    <w:rsid w:val="00CD2B06"/>
    <w:rsid w:val="00CD78BC"/>
    <w:rsid w:val="00CF7897"/>
    <w:rsid w:val="00D030DF"/>
    <w:rsid w:val="00D372B4"/>
    <w:rsid w:val="00D62D6C"/>
    <w:rsid w:val="00D81145"/>
    <w:rsid w:val="00DB02EB"/>
    <w:rsid w:val="00DC30F0"/>
    <w:rsid w:val="00DC4AE1"/>
    <w:rsid w:val="00DE311D"/>
    <w:rsid w:val="00DE4749"/>
    <w:rsid w:val="00DE66F1"/>
    <w:rsid w:val="00DF2423"/>
    <w:rsid w:val="00E127BD"/>
    <w:rsid w:val="00E16541"/>
    <w:rsid w:val="00E26D4C"/>
    <w:rsid w:val="00E53B38"/>
    <w:rsid w:val="00E62A90"/>
    <w:rsid w:val="00E8007F"/>
    <w:rsid w:val="00E835C0"/>
    <w:rsid w:val="00E93311"/>
    <w:rsid w:val="00ED1D13"/>
    <w:rsid w:val="00F17E67"/>
    <w:rsid w:val="00F322FE"/>
    <w:rsid w:val="00F371EE"/>
    <w:rsid w:val="00F53373"/>
    <w:rsid w:val="00F70577"/>
    <w:rsid w:val="00F73CD4"/>
    <w:rsid w:val="00F805E3"/>
    <w:rsid w:val="00FB7D6C"/>
    <w:rsid w:val="00FC7B6A"/>
    <w:rsid w:val="00FD2FD0"/>
    <w:rsid w:val="00FD46F8"/>
    <w:rsid w:val="00FE19AE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A0292D06-FA93-4783-909D-0B68CFC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1FCF"/>
    <w:pPr>
      <w:tabs>
        <w:tab w:val="center" w:pos="4320"/>
        <w:tab w:val="right" w:pos="8640"/>
      </w:tabs>
    </w:pPr>
  </w:style>
  <w:style w:type="character" w:styleId="Hyperlink">
    <w:name w:val="Hyperlink"/>
    <w:rsid w:val="002E1FCF"/>
    <w:rPr>
      <w:color w:val="0000FF"/>
      <w:u w:val="single"/>
    </w:rPr>
  </w:style>
  <w:style w:type="paragraph" w:styleId="BalloonText">
    <w:name w:val="Balloon Text"/>
    <w:basedOn w:val="Normal"/>
    <w:semiHidden/>
    <w:rsid w:val="000D47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5EE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21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792E"/>
    <w:pPr>
      <w:ind w:left="720"/>
      <w:contextualSpacing/>
    </w:pPr>
  </w:style>
  <w:style w:type="table" w:styleId="TableGrid">
    <w:name w:val="Table Grid"/>
    <w:basedOn w:val="TableNormal"/>
    <w:rsid w:val="006F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B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6C47-DE0C-4C76-903A-AEF1483B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2</CharactersWithSpaces>
  <SharedDoc>false</SharedDoc>
  <HLinks>
    <vt:vector size="12" baseType="variant"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http://www.ryhopejuniors.co.uk/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mailto:yhope.junior@schools.sunderland.gov.uk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ryhope jnr</dc:creator>
  <cp:lastModifiedBy>Gayle Robson</cp:lastModifiedBy>
  <cp:revision>3</cp:revision>
  <cp:lastPrinted>2023-10-02T07:21:00Z</cp:lastPrinted>
  <dcterms:created xsi:type="dcterms:W3CDTF">2023-09-13T07:36:00Z</dcterms:created>
  <dcterms:modified xsi:type="dcterms:W3CDTF">2023-10-02T07:21:00Z</dcterms:modified>
</cp:coreProperties>
</file>