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25BCD" w14:textId="77777777" w:rsidR="00540E20" w:rsidRDefault="00540E20" w:rsidP="00540E20">
      <w:pPr>
        <w:jc w:val="both"/>
        <w:rPr>
          <w:rFonts w:ascii="Tahoma" w:hAnsi="Tahoma" w:cs="Tahoma"/>
          <w:sz w:val="20"/>
          <w:szCs w:val="20"/>
        </w:rPr>
      </w:pPr>
    </w:p>
    <w:p w14:paraId="19F8909B" w14:textId="6FD04892" w:rsidR="00540E20" w:rsidRPr="00540E20" w:rsidRDefault="00540E20" w:rsidP="00540E20">
      <w:pPr>
        <w:jc w:val="right"/>
        <w:rPr>
          <w:rFonts w:ascii="Tahoma" w:hAnsi="Tahoma" w:cs="Tahoma"/>
          <w:sz w:val="22"/>
          <w:szCs w:val="22"/>
        </w:rPr>
      </w:pPr>
      <w:r w:rsidRPr="00540E20">
        <w:rPr>
          <w:rFonts w:ascii="Tahoma" w:hAnsi="Tahoma" w:cs="Tahoma"/>
          <w:sz w:val="22"/>
          <w:szCs w:val="22"/>
        </w:rPr>
        <w:t>January 2024</w:t>
      </w:r>
    </w:p>
    <w:p w14:paraId="7DC725F7" w14:textId="77777777" w:rsidR="00540E20" w:rsidRPr="00540E20" w:rsidRDefault="00540E20" w:rsidP="00540E20">
      <w:pPr>
        <w:jc w:val="both"/>
        <w:rPr>
          <w:rFonts w:ascii="Tahoma" w:hAnsi="Tahoma" w:cs="Tahoma"/>
          <w:sz w:val="22"/>
          <w:szCs w:val="22"/>
          <w:lang w:eastAsia="en-GB"/>
        </w:rPr>
      </w:pPr>
      <w:r w:rsidRPr="00540E20">
        <w:rPr>
          <w:rFonts w:ascii="Tahoma" w:hAnsi="Tahoma" w:cs="Tahoma"/>
          <w:sz w:val="22"/>
          <w:szCs w:val="22"/>
        </w:rPr>
        <w:t>Dear Parent/Carer,</w:t>
      </w:r>
      <w:r w:rsidRPr="00540E20">
        <w:rPr>
          <w:rFonts w:ascii="Tahoma" w:hAnsi="Tahoma" w:cs="Tahoma"/>
          <w:noProof/>
          <w:sz w:val="22"/>
          <w:szCs w:val="22"/>
          <w:lang w:eastAsia="en-GB"/>
        </w:rPr>
        <w:t xml:space="preserve"> </w:t>
      </w:r>
    </w:p>
    <w:p w14:paraId="5C08777B" w14:textId="77777777" w:rsidR="00540E20" w:rsidRPr="00540E20" w:rsidRDefault="00540E20" w:rsidP="00540E20">
      <w:pPr>
        <w:jc w:val="both"/>
        <w:rPr>
          <w:rFonts w:ascii="Tahoma" w:hAnsi="Tahoma" w:cs="Tahoma"/>
          <w:sz w:val="22"/>
          <w:szCs w:val="22"/>
        </w:rPr>
      </w:pPr>
    </w:p>
    <w:p w14:paraId="4BDC822C" w14:textId="77777777" w:rsidR="00540E20" w:rsidRPr="00540E20" w:rsidRDefault="00540E20" w:rsidP="00540E20">
      <w:pPr>
        <w:jc w:val="both"/>
        <w:rPr>
          <w:rFonts w:ascii="Tahoma" w:hAnsi="Tahoma" w:cs="Tahoma"/>
          <w:sz w:val="22"/>
          <w:szCs w:val="22"/>
        </w:rPr>
      </w:pPr>
      <w:r w:rsidRPr="00540E20">
        <w:rPr>
          <w:rFonts w:ascii="Tahoma" w:hAnsi="Tahoma" w:cs="Tahoma"/>
          <w:sz w:val="22"/>
          <w:szCs w:val="22"/>
        </w:rPr>
        <w:t xml:space="preserve">We are delighted that we have been able to secure a visit to Derwent Hill for next year’s Year 6 children. The Year 6 residential to Derwent Hill is </w:t>
      </w:r>
      <w:r w:rsidRPr="00540E20">
        <w:rPr>
          <w:rFonts w:ascii="Tahoma" w:hAnsi="Tahoma" w:cs="Tahoma"/>
          <w:b/>
          <w:sz w:val="22"/>
          <w:szCs w:val="22"/>
        </w:rPr>
        <w:t>Monday 16</w:t>
      </w:r>
      <w:r w:rsidRPr="00540E20">
        <w:rPr>
          <w:rFonts w:ascii="Tahoma" w:hAnsi="Tahoma" w:cs="Tahoma"/>
          <w:b/>
          <w:sz w:val="22"/>
          <w:szCs w:val="22"/>
          <w:vertAlign w:val="superscript"/>
        </w:rPr>
        <w:t>th</w:t>
      </w:r>
      <w:r w:rsidRPr="00540E20">
        <w:rPr>
          <w:rFonts w:ascii="Tahoma" w:hAnsi="Tahoma" w:cs="Tahoma"/>
          <w:b/>
          <w:sz w:val="22"/>
          <w:szCs w:val="22"/>
        </w:rPr>
        <w:t xml:space="preserve"> September 2024 to Friday 20</w:t>
      </w:r>
      <w:r w:rsidRPr="00540E20">
        <w:rPr>
          <w:rFonts w:ascii="Tahoma" w:hAnsi="Tahoma" w:cs="Tahoma"/>
          <w:b/>
          <w:sz w:val="22"/>
          <w:szCs w:val="22"/>
          <w:vertAlign w:val="superscript"/>
        </w:rPr>
        <w:t>th</w:t>
      </w:r>
      <w:r w:rsidRPr="00540E20">
        <w:rPr>
          <w:rFonts w:ascii="Tahoma" w:hAnsi="Tahoma" w:cs="Tahoma"/>
          <w:b/>
          <w:sz w:val="22"/>
          <w:szCs w:val="22"/>
        </w:rPr>
        <w:t xml:space="preserve"> September 2024</w:t>
      </w:r>
      <w:r w:rsidRPr="00540E20">
        <w:rPr>
          <w:rFonts w:ascii="Tahoma" w:hAnsi="Tahoma" w:cs="Tahoma"/>
          <w:sz w:val="22"/>
          <w:szCs w:val="22"/>
        </w:rPr>
        <w:t>. This will be a great opportunity for the Year 6 teachers to develop brilliant relationships with the children, getting their final year at Broadway off to a great start.</w:t>
      </w:r>
    </w:p>
    <w:p w14:paraId="657ABFAD" w14:textId="77777777" w:rsidR="00540E20" w:rsidRPr="00540E20" w:rsidRDefault="00540E20" w:rsidP="00540E20">
      <w:pPr>
        <w:jc w:val="both"/>
        <w:rPr>
          <w:rFonts w:ascii="Tahoma" w:hAnsi="Tahoma" w:cs="Tahoma"/>
          <w:sz w:val="22"/>
          <w:szCs w:val="22"/>
        </w:rPr>
      </w:pPr>
    </w:p>
    <w:p w14:paraId="31184D0E" w14:textId="77777777" w:rsidR="00540E20" w:rsidRPr="00540E20" w:rsidRDefault="00540E20" w:rsidP="00540E20">
      <w:pPr>
        <w:jc w:val="both"/>
        <w:rPr>
          <w:rFonts w:ascii="Tahoma" w:hAnsi="Tahoma" w:cs="Tahoma"/>
          <w:sz w:val="22"/>
          <w:szCs w:val="22"/>
        </w:rPr>
      </w:pPr>
      <w:bookmarkStart w:id="0" w:name="_GoBack"/>
      <w:r w:rsidRPr="00540E20">
        <w:rPr>
          <w:rFonts w:ascii="Tahoma" w:hAnsi="Tahoma" w:cs="Tahoma"/>
          <w:sz w:val="22"/>
          <w:szCs w:val="22"/>
        </w:rPr>
        <w:t xml:space="preserve">The cost of the trip is </w:t>
      </w:r>
      <w:r w:rsidRPr="00540E20">
        <w:rPr>
          <w:rFonts w:ascii="Tahoma" w:hAnsi="Tahoma" w:cs="Tahoma"/>
          <w:sz w:val="22"/>
          <w:szCs w:val="22"/>
          <w:u w:val="single"/>
        </w:rPr>
        <w:t>£240</w:t>
      </w:r>
      <w:r w:rsidRPr="00540E20">
        <w:rPr>
          <w:rFonts w:ascii="Tahoma" w:hAnsi="Tahoma" w:cs="Tahoma"/>
          <w:sz w:val="22"/>
          <w:szCs w:val="22"/>
        </w:rPr>
        <w:t>. We are subsidising the total cost of the trip as much as we are able to.</w:t>
      </w:r>
    </w:p>
    <w:bookmarkEnd w:id="0"/>
    <w:p w14:paraId="0C50D992" w14:textId="77777777" w:rsidR="00540E20" w:rsidRPr="00540E20" w:rsidRDefault="00540E20" w:rsidP="00540E20">
      <w:pPr>
        <w:jc w:val="both"/>
        <w:rPr>
          <w:rFonts w:ascii="Tahoma" w:hAnsi="Tahoma" w:cs="Tahoma"/>
          <w:sz w:val="22"/>
          <w:szCs w:val="22"/>
        </w:rPr>
      </w:pPr>
    </w:p>
    <w:p w14:paraId="14B77475" w14:textId="77777777" w:rsidR="00540E20" w:rsidRPr="00540E20" w:rsidRDefault="00540E20" w:rsidP="00540E20">
      <w:pPr>
        <w:jc w:val="both"/>
        <w:rPr>
          <w:rFonts w:ascii="Tahoma" w:hAnsi="Tahoma" w:cs="Tahoma"/>
          <w:sz w:val="22"/>
          <w:szCs w:val="22"/>
        </w:rPr>
      </w:pPr>
      <w:r w:rsidRPr="00540E20">
        <w:rPr>
          <w:rFonts w:ascii="Tahoma" w:hAnsi="Tahoma" w:cs="Tahoma"/>
          <w:sz w:val="22"/>
          <w:szCs w:val="22"/>
        </w:rPr>
        <w:t xml:space="preserve">If you would like to reserve a place for your child, </w:t>
      </w:r>
      <w:r w:rsidRPr="00540E20">
        <w:rPr>
          <w:rFonts w:ascii="Tahoma" w:hAnsi="Tahoma" w:cs="Tahoma"/>
          <w:sz w:val="22"/>
          <w:szCs w:val="22"/>
          <w:u w:val="single"/>
        </w:rPr>
        <w:t>please return the attached form before Friday 26</w:t>
      </w:r>
      <w:r w:rsidRPr="00540E20">
        <w:rPr>
          <w:rFonts w:ascii="Tahoma" w:hAnsi="Tahoma" w:cs="Tahoma"/>
          <w:sz w:val="22"/>
          <w:szCs w:val="22"/>
          <w:u w:val="single"/>
          <w:vertAlign w:val="superscript"/>
        </w:rPr>
        <w:t>th</w:t>
      </w:r>
      <w:r w:rsidRPr="00540E20">
        <w:rPr>
          <w:rFonts w:ascii="Tahoma" w:hAnsi="Tahoma" w:cs="Tahoma"/>
          <w:sz w:val="22"/>
          <w:szCs w:val="22"/>
          <w:u w:val="single"/>
        </w:rPr>
        <w:t xml:space="preserve"> January 2024.</w:t>
      </w:r>
      <w:r w:rsidRPr="00540E20">
        <w:rPr>
          <w:rFonts w:ascii="Tahoma" w:hAnsi="Tahoma" w:cs="Tahoma"/>
          <w:sz w:val="22"/>
          <w:szCs w:val="22"/>
        </w:rPr>
        <w:t xml:space="preserve"> You will then be sent a link to pay a £10 deposit on School Money. Please pay this deposit before Friday 2</w:t>
      </w:r>
      <w:r w:rsidRPr="00540E20">
        <w:rPr>
          <w:rFonts w:ascii="Tahoma" w:hAnsi="Tahoma" w:cs="Tahoma"/>
          <w:sz w:val="22"/>
          <w:szCs w:val="22"/>
          <w:vertAlign w:val="superscript"/>
        </w:rPr>
        <w:t>nd</w:t>
      </w:r>
      <w:r w:rsidRPr="00540E20">
        <w:rPr>
          <w:rFonts w:ascii="Tahoma" w:hAnsi="Tahoma" w:cs="Tahoma"/>
          <w:sz w:val="22"/>
          <w:szCs w:val="22"/>
        </w:rPr>
        <w:t xml:space="preserve"> February 2024.</w:t>
      </w:r>
    </w:p>
    <w:p w14:paraId="5CFB6BBE" w14:textId="77777777" w:rsidR="00540E20" w:rsidRPr="00540E20" w:rsidRDefault="00540E20" w:rsidP="00540E20">
      <w:pPr>
        <w:jc w:val="both"/>
        <w:rPr>
          <w:rFonts w:ascii="Tahoma" w:hAnsi="Tahoma" w:cs="Tahoma"/>
          <w:sz w:val="22"/>
          <w:szCs w:val="22"/>
        </w:rPr>
      </w:pPr>
    </w:p>
    <w:p w14:paraId="34613D8D" w14:textId="77777777" w:rsidR="00540E20" w:rsidRPr="00540E20" w:rsidRDefault="00540E20" w:rsidP="00540E20">
      <w:pPr>
        <w:jc w:val="both"/>
        <w:rPr>
          <w:rFonts w:ascii="Tahoma" w:hAnsi="Tahoma" w:cs="Tahoma"/>
          <w:sz w:val="22"/>
          <w:szCs w:val="22"/>
        </w:rPr>
      </w:pPr>
      <w:r w:rsidRPr="00540E20">
        <w:rPr>
          <w:rFonts w:ascii="Tahoma" w:hAnsi="Tahoma" w:cs="Tahoma"/>
          <w:sz w:val="22"/>
          <w:szCs w:val="22"/>
        </w:rPr>
        <w:t>As Derwent Hill operates like a travel agency, booking conditions and cancellation fees apply. Therefore, once you return the attached form and pay the £10 deposit, you are committing to the place for your child and agreeing to the following payment and cancellation conditions:</w:t>
      </w:r>
    </w:p>
    <w:p w14:paraId="118328C9" w14:textId="77777777" w:rsidR="00540E20" w:rsidRPr="00540E20" w:rsidRDefault="00540E20" w:rsidP="00540E20">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5"/>
      </w:tblGrid>
      <w:tr w:rsidR="00540E20" w:rsidRPr="00540E20" w14:paraId="42AFBC8C" w14:textId="77777777" w:rsidTr="0098278C">
        <w:tc>
          <w:tcPr>
            <w:tcW w:w="10682" w:type="dxa"/>
            <w:gridSpan w:val="2"/>
            <w:shd w:val="clear" w:color="auto" w:fill="D9D9D9"/>
          </w:tcPr>
          <w:p w14:paraId="6FC06356" w14:textId="77777777" w:rsidR="00540E20" w:rsidRPr="00540E20" w:rsidRDefault="00540E20" w:rsidP="0098278C">
            <w:pPr>
              <w:jc w:val="center"/>
              <w:rPr>
                <w:rFonts w:ascii="Tahoma" w:hAnsi="Tahoma" w:cs="Tahoma"/>
                <w:b/>
                <w:sz w:val="22"/>
                <w:szCs w:val="22"/>
              </w:rPr>
            </w:pPr>
            <w:r w:rsidRPr="00540E20">
              <w:rPr>
                <w:rFonts w:ascii="Tahoma" w:hAnsi="Tahoma" w:cs="Tahoma"/>
                <w:b/>
                <w:sz w:val="22"/>
                <w:szCs w:val="22"/>
              </w:rPr>
              <w:t>Derwent Hill Cancellation Conditions and Charges</w:t>
            </w:r>
          </w:p>
        </w:tc>
      </w:tr>
      <w:tr w:rsidR="00540E20" w:rsidRPr="00540E20" w14:paraId="464A8F13" w14:textId="77777777" w:rsidTr="0098278C">
        <w:tc>
          <w:tcPr>
            <w:tcW w:w="5341" w:type="dxa"/>
            <w:shd w:val="clear" w:color="auto" w:fill="auto"/>
          </w:tcPr>
          <w:p w14:paraId="6AE12CAF" w14:textId="77777777" w:rsidR="00540E20" w:rsidRPr="00540E20" w:rsidRDefault="00540E20" w:rsidP="0098278C">
            <w:pPr>
              <w:rPr>
                <w:rFonts w:ascii="Tahoma" w:hAnsi="Tahoma" w:cs="Tahoma"/>
                <w:b/>
                <w:sz w:val="22"/>
                <w:szCs w:val="22"/>
              </w:rPr>
            </w:pPr>
            <w:r w:rsidRPr="00540E20">
              <w:rPr>
                <w:rFonts w:ascii="Tahoma" w:hAnsi="Tahoma" w:cs="Tahoma"/>
                <w:b/>
                <w:sz w:val="22"/>
                <w:szCs w:val="22"/>
              </w:rPr>
              <w:t>If you cancel your child’s place:</w:t>
            </w:r>
          </w:p>
        </w:tc>
        <w:tc>
          <w:tcPr>
            <w:tcW w:w="5341" w:type="dxa"/>
            <w:shd w:val="clear" w:color="auto" w:fill="auto"/>
          </w:tcPr>
          <w:p w14:paraId="5B7C3001" w14:textId="77777777" w:rsidR="00540E20" w:rsidRPr="00540E20" w:rsidRDefault="00540E20" w:rsidP="0098278C">
            <w:pPr>
              <w:rPr>
                <w:rFonts w:ascii="Tahoma" w:hAnsi="Tahoma" w:cs="Tahoma"/>
                <w:b/>
                <w:sz w:val="22"/>
                <w:szCs w:val="22"/>
              </w:rPr>
            </w:pPr>
            <w:r w:rsidRPr="00540E20">
              <w:rPr>
                <w:rFonts w:ascii="Tahoma" w:hAnsi="Tahoma" w:cs="Tahoma"/>
                <w:b/>
                <w:sz w:val="22"/>
                <w:szCs w:val="22"/>
              </w:rPr>
              <w:t>You will need to pay:</w:t>
            </w:r>
          </w:p>
        </w:tc>
      </w:tr>
      <w:tr w:rsidR="00540E20" w:rsidRPr="00540E20" w14:paraId="16F72029" w14:textId="77777777" w:rsidTr="0098278C">
        <w:trPr>
          <w:trHeight w:val="461"/>
        </w:trPr>
        <w:tc>
          <w:tcPr>
            <w:tcW w:w="5341" w:type="dxa"/>
            <w:shd w:val="clear" w:color="auto" w:fill="auto"/>
            <w:vAlign w:val="center"/>
          </w:tcPr>
          <w:p w14:paraId="355F9748" w14:textId="77777777" w:rsidR="00540E20" w:rsidRPr="00540E20" w:rsidRDefault="00540E20" w:rsidP="0098278C">
            <w:pPr>
              <w:rPr>
                <w:rFonts w:ascii="Tahoma" w:hAnsi="Tahoma" w:cs="Tahoma"/>
                <w:sz w:val="22"/>
                <w:szCs w:val="22"/>
              </w:rPr>
            </w:pPr>
            <w:r w:rsidRPr="00540E20">
              <w:rPr>
                <w:rFonts w:ascii="Tahoma" w:hAnsi="Tahoma" w:cs="Tahoma"/>
                <w:sz w:val="22"/>
                <w:szCs w:val="22"/>
              </w:rPr>
              <w:t>Any date from the day you pay your deposit until Thursday 6</w:t>
            </w:r>
            <w:r w:rsidRPr="00540E20">
              <w:rPr>
                <w:rFonts w:ascii="Tahoma" w:hAnsi="Tahoma" w:cs="Tahoma"/>
                <w:sz w:val="22"/>
                <w:szCs w:val="22"/>
                <w:vertAlign w:val="superscript"/>
              </w:rPr>
              <w:t>th</w:t>
            </w:r>
            <w:r w:rsidRPr="00540E20">
              <w:rPr>
                <w:rFonts w:ascii="Tahoma" w:hAnsi="Tahoma" w:cs="Tahoma"/>
                <w:sz w:val="22"/>
                <w:szCs w:val="22"/>
              </w:rPr>
              <w:t xml:space="preserve"> June 2024</w:t>
            </w:r>
          </w:p>
        </w:tc>
        <w:tc>
          <w:tcPr>
            <w:tcW w:w="5341" w:type="dxa"/>
            <w:shd w:val="clear" w:color="auto" w:fill="auto"/>
            <w:vAlign w:val="center"/>
          </w:tcPr>
          <w:p w14:paraId="2F3B74A8" w14:textId="77777777" w:rsidR="00540E20" w:rsidRPr="00540E20" w:rsidRDefault="00540E20" w:rsidP="0098278C">
            <w:pPr>
              <w:rPr>
                <w:rFonts w:ascii="Tahoma" w:hAnsi="Tahoma" w:cs="Tahoma"/>
                <w:sz w:val="22"/>
                <w:szCs w:val="22"/>
              </w:rPr>
            </w:pPr>
            <w:r w:rsidRPr="00540E20">
              <w:rPr>
                <w:rFonts w:ascii="Tahoma" w:hAnsi="Tahoma" w:cs="Tahoma"/>
                <w:sz w:val="22"/>
                <w:szCs w:val="22"/>
              </w:rPr>
              <w:t>£60        (25% of the total cost)</w:t>
            </w:r>
          </w:p>
        </w:tc>
      </w:tr>
      <w:tr w:rsidR="00540E20" w:rsidRPr="00540E20" w14:paraId="54AB7CF6" w14:textId="77777777" w:rsidTr="0098278C">
        <w:trPr>
          <w:trHeight w:val="99"/>
        </w:trPr>
        <w:tc>
          <w:tcPr>
            <w:tcW w:w="5341" w:type="dxa"/>
            <w:shd w:val="clear" w:color="auto" w:fill="auto"/>
            <w:vAlign w:val="center"/>
          </w:tcPr>
          <w:p w14:paraId="2199712E" w14:textId="77777777" w:rsidR="00540E20" w:rsidRPr="00540E20" w:rsidRDefault="00540E20" w:rsidP="0098278C">
            <w:pPr>
              <w:rPr>
                <w:rFonts w:ascii="Tahoma" w:hAnsi="Tahoma" w:cs="Tahoma"/>
                <w:sz w:val="22"/>
                <w:szCs w:val="22"/>
              </w:rPr>
            </w:pPr>
            <w:r w:rsidRPr="00540E20">
              <w:rPr>
                <w:rFonts w:ascii="Tahoma" w:hAnsi="Tahoma" w:cs="Tahoma"/>
                <w:sz w:val="22"/>
                <w:szCs w:val="22"/>
              </w:rPr>
              <w:t>Between Friday 7</w:t>
            </w:r>
            <w:r w:rsidRPr="00540E20">
              <w:rPr>
                <w:rFonts w:ascii="Tahoma" w:hAnsi="Tahoma" w:cs="Tahoma"/>
                <w:sz w:val="22"/>
                <w:szCs w:val="22"/>
                <w:vertAlign w:val="superscript"/>
              </w:rPr>
              <w:t>th</w:t>
            </w:r>
            <w:r w:rsidRPr="00540E20">
              <w:rPr>
                <w:rFonts w:ascii="Tahoma" w:hAnsi="Tahoma" w:cs="Tahoma"/>
                <w:sz w:val="22"/>
                <w:szCs w:val="22"/>
              </w:rPr>
              <w:t xml:space="preserve"> June 2024 to Friday 5</w:t>
            </w:r>
            <w:r w:rsidRPr="00540E20">
              <w:rPr>
                <w:rFonts w:ascii="Tahoma" w:hAnsi="Tahoma" w:cs="Tahoma"/>
                <w:sz w:val="22"/>
                <w:szCs w:val="22"/>
                <w:vertAlign w:val="superscript"/>
              </w:rPr>
              <w:t>th</w:t>
            </w:r>
            <w:r w:rsidRPr="00540E20">
              <w:rPr>
                <w:rFonts w:ascii="Tahoma" w:hAnsi="Tahoma" w:cs="Tahoma"/>
                <w:sz w:val="22"/>
                <w:szCs w:val="22"/>
              </w:rPr>
              <w:t xml:space="preserve"> July 2024</w:t>
            </w:r>
          </w:p>
        </w:tc>
        <w:tc>
          <w:tcPr>
            <w:tcW w:w="5341" w:type="dxa"/>
            <w:shd w:val="clear" w:color="auto" w:fill="auto"/>
            <w:vAlign w:val="center"/>
          </w:tcPr>
          <w:p w14:paraId="1697B29A" w14:textId="77777777" w:rsidR="00540E20" w:rsidRPr="00540E20" w:rsidRDefault="00540E20" w:rsidP="0098278C">
            <w:pPr>
              <w:rPr>
                <w:rFonts w:ascii="Tahoma" w:hAnsi="Tahoma" w:cs="Tahoma"/>
                <w:sz w:val="22"/>
                <w:szCs w:val="22"/>
              </w:rPr>
            </w:pPr>
            <w:r w:rsidRPr="00540E20">
              <w:rPr>
                <w:rFonts w:ascii="Tahoma" w:hAnsi="Tahoma" w:cs="Tahoma"/>
                <w:sz w:val="22"/>
                <w:szCs w:val="22"/>
              </w:rPr>
              <w:t>£120      (50% of the total cost)</w:t>
            </w:r>
          </w:p>
        </w:tc>
      </w:tr>
      <w:tr w:rsidR="00540E20" w:rsidRPr="00540E20" w14:paraId="760F11EF" w14:textId="77777777" w:rsidTr="0098278C">
        <w:trPr>
          <w:trHeight w:val="60"/>
        </w:trPr>
        <w:tc>
          <w:tcPr>
            <w:tcW w:w="5341" w:type="dxa"/>
            <w:shd w:val="clear" w:color="auto" w:fill="auto"/>
            <w:vAlign w:val="center"/>
          </w:tcPr>
          <w:p w14:paraId="51E5B9FD" w14:textId="77777777" w:rsidR="00540E20" w:rsidRPr="00540E20" w:rsidRDefault="00540E20" w:rsidP="0098278C">
            <w:pPr>
              <w:rPr>
                <w:rFonts w:ascii="Tahoma" w:hAnsi="Tahoma" w:cs="Tahoma"/>
                <w:sz w:val="22"/>
                <w:szCs w:val="22"/>
              </w:rPr>
            </w:pPr>
            <w:r w:rsidRPr="00540E20">
              <w:rPr>
                <w:rFonts w:ascii="Tahoma" w:hAnsi="Tahoma" w:cs="Tahoma"/>
                <w:sz w:val="22"/>
                <w:szCs w:val="22"/>
              </w:rPr>
              <w:t>After Friday 5</w:t>
            </w:r>
            <w:r w:rsidRPr="00540E20">
              <w:rPr>
                <w:rFonts w:ascii="Tahoma" w:hAnsi="Tahoma" w:cs="Tahoma"/>
                <w:sz w:val="22"/>
                <w:szCs w:val="22"/>
                <w:vertAlign w:val="superscript"/>
              </w:rPr>
              <w:t>th</w:t>
            </w:r>
            <w:r w:rsidRPr="00540E20">
              <w:rPr>
                <w:rFonts w:ascii="Tahoma" w:hAnsi="Tahoma" w:cs="Tahoma"/>
                <w:sz w:val="22"/>
                <w:szCs w:val="22"/>
              </w:rPr>
              <w:t xml:space="preserve"> July 2024</w:t>
            </w:r>
          </w:p>
        </w:tc>
        <w:tc>
          <w:tcPr>
            <w:tcW w:w="5341" w:type="dxa"/>
            <w:shd w:val="clear" w:color="auto" w:fill="auto"/>
            <w:vAlign w:val="center"/>
          </w:tcPr>
          <w:p w14:paraId="751D09D4" w14:textId="77777777" w:rsidR="00540E20" w:rsidRPr="00540E20" w:rsidRDefault="00540E20" w:rsidP="0098278C">
            <w:pPr>
              <w:rPr>
                <w:rFonts w:ascii="Tahoma" w:hAnsi="Tahoma" w:cs="Tahoma"/>
                <w:sz w:val="22"/>
                <w:szCs w:val="22"/>
              </w:rPr>
            </w:pPr>
            <w:r w:rsidRPr="00540E20">
              <w:rPr>
                <w:rFonts w:ascii="Tahoma" w:hAnsi="Tahoma" w:cs="Tahoma"/>
                <w:sz w:val="22"/>
                <w:szCs w:val="22"/>
              </w:rPr>
              <w:t>£240      (100% of the total cost)</w:t>
            </w:r>
          </w:p>
        </w:tc>
      </w:tr>
    </w:tbl>
    <w:p w14:paraId="3B2FEAD8" w14:textId="77777777" w:rsidR="00540E20" w:rsidRPr="00540E20" w:rsidRDefault="00540E20" w:rsidP="00540E20">
      <w:pPr>
        <w:rPr>
          <w:rFonts w:ascii="Tahoma" w:hAnsi="Tahoma" w:cs="Tahoma"/>
          <w:sz w:val="22"/>
          <w:szCs w:val="22"/>
        </w:rPr>
      </w:pPr>
    </w:p>
    <w:p w14:paraId="38514566" w14:textId="77777777" w:rsidR="00540E20" w:rsidRPr="00540E20" w:rsidRDefault="00540E20" w:rsidP="00540E20">
      <w:pPr>
        <w:rPr>
          <w:rFonts w:ascii="Tahoma" w:hAnsi="Tahoma" w:cs="Tahoma"/>
          <w:sz w:val="22"/>
          <w:szCs w:val="22"/>
        </w:rPr>
      </w:pPr>
      <w:r w:rsidRPr="00540E20">
        <w:rPr>
          <w:rFonts w:ascii="Tahoma" w:hAnsi="Tahoma" w:cs="Tahoma"/>
          <w:sz w:val="22"/>
          <w:szCs w:val="22"/>
        </w:rPr>
        <w:t xml:space="preserve">In the event that you wish to cancel your child’s place, we are unfortunately unable to refund any money and will require the payment as stated above.  Therefore, please ensure that your child is </w:t>
      </w:r>
      <w:r w:rsidRPr="00540E20">
        <w:rPr>
          <w:rFonts w:ascii="Tahoma" w:hAnsi="Tahoma" w:cs="Tahoma"/>
          <w:b/>
          <w:sz w:val="22"/>
          <w:szCs w:val="22"/>
        </w:rPr>
        <w:t>absolutely certain</w:t>
      </w:r>
      <w:r w:rsidRPr="00540E20">
        <w:rPr>
          <w:rFonts w:ascii="Tahoma" w:hAnsi="Tahoma" w:cs="Tahoma"/>
          <w:sz w:val="22"/>
          <w:szCs w:val="22"/>
        </w:rPr>
        <w:t xml:space="preserve"> that they want to go before you commit to paying the deposit.</w:t>
      </w:r>
    </w:p>
    <w:p w14:paraId="20E0273C" w14:textId="77777777" w:rsidR="00540E20" w:rsidRPr="00540E20" w:rsidRDefault="00540E20" w:rsidP="00540E20">
      <w:pPr>
        <w:rPr>
          <w:rFonts w:ascii="Tahoma" w:hAnsi="Tahoma" w:cs="Tahoma"/>
          <w:sz w:val="22"/>
          <w:szCs w:val="22"/>
        </w:rPr>
      </w:pPr>
    </w:p>
    <w:p w14:paraId="524DDFB8" w14:textId="77777777" w:rsidR="00540E20" w:rsidRPr="00540E20" w:rsidRDefault="00540E20" w:rsidP="00540E20">
      <w:pPr>
        <w:rPr>
          <w:rFonts w:ascii="Tahoma" w:hAnsi="Tahoma" w:cs="Tahoma"/>
          <w:sz w:val="22"/>
          <w:szCs w:val="22"/>
        </w:rPr>
      </w:pPr>
      <w:r w:rsidRPr="00540E20">
        <w:rPr>
          <w:rFonts w:ascii="Tahoma" w:hAnsi="Tahoma" w:cs="Tahoma"/>
          <w:sz w:val="22"/>
          <w:szCs w:val="22"/>
        </w:rPr>
        <w:t>If the cost of the trip is going to prevent your child from taking part, please get in touch with us to see if we can help at all.</w:t>
      </w:r>
    </w:p>
    <w:p w14:paraId="108C7528" w14:textId="77777777" w:rsidR="00540E20" w:rsidRPr="00540E20" w:rsidRDefault="00540E20" w:rsidP="00540E20">
      <w:pPr>
        <w:rPr>
          <w:rFonts w:ascii="Tahoma" w:hAnsi="Tahoma" w:cs="Tahoma"/>
          <w:sz w:val="22"/>
          <w:szCs w:val="22"/>
        </w:rPr>
      </w:pPr>
    </w:p>
    <w:p w14:paraId="777734CD" w14:textId="77777777" w:rsidR="00540E20" w:rsidRPr="00540E20" w:rsidRDefault="00540E20" w:rsidP="00540E20">
      <w:pPr>
        <w:rPr>
          <w:rFonts w:ascii="Tahoma" w:hAnsi="Tahoma" w:cs="Tahoma"/>
          <w:sz w:val="22"/>
          <w:szCs w:val="22"/>
        </w:rPr>
      </w:pPr>
      <w:r w:rsidRPr="00540E20">
        <w:rPr>
          <w:rFonts w:ascii="Tahoma" w:hAnsi="Tahoma" w:cs="Tahoma"/>
          <w:sz w:val="22"/>
          <w:szCs w:val="22"/>
        </w:rPr>
        <w:t>Yours sincerely,</w:t>
      </w:r>
    </w:p>
    <w:p w14:paraId="3331A24C" w14:textId="77777777" w:rsidR="00540E20" w:rsidRPr="00540E20" w:rsidRDefault="00540E20" w:rsidP="00540E20">
      <w:pPr>
        <w:rPr>
          <w:rFonts w:ascii="Tahoma" w:hAnsi="Tahoma" w:cs="Tahoma"/>
          <w:sz w:val="22"/>
          <w:szCs w:val="22"/>
        </w:rPr>
      </w:pPr>
      <w:r w:rsidRPr="00540E20">
        <w:rPr>
          <w:rFonts w:ascii="Tahoma" w:hAnsi="Tahoma" w:cs="Tahoma"/>
          <w:noProof/>
          <w:sz w:val="22"/>
          <w:szCs w:val="22"/>
          <w:lang w:val="en-GB" w:eastAsia="en-GB"/>
        </w:rPr>
        <w:drawing>
          <wp:anchor distT="0" distB="0" distL="114300" distR="114300" simplePos="0" relativeHeight="251659264" behindDoc="0" locked="0" layoutInCell="1" allowOverlap="1" wp14:anchorId="5CB9B69C" wp14:editId="5B9F7402">
            <wp:simplePos x="0" y="0"/>
            <wp:positionH relativeFrom="margin">
              <wp:align>left</wp:align>
            </wp:positionH>
            <wp:positionV relativeFrom="paragraph">
              <wp:posOffset>114935</wp:posOffset>
            </wp:positionV>
            <wp:extent cx="1354455" cy="480060"/>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50798" t="55161" r="32070" b="34048"/>
                    <a:stretch/>
                  </pic:blipFill>
                  <pic:spPr bwMode="auto">
                    <a:xfrm>
                      <a:off x="0" y="0"/>
                      <a:ext cx="1354455"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2C00F9" w14:textId="77777777" w:rsidR="00540E20" w:rsidRPr="00540E20" w:rsidRDefault="00540E20" w:rsidP="00540E20">
      <w:pPr>
        <w:rPr>
          <w:rFonts w:ascii="Tahoma" w:hAnsi="Tahoma" w:cs="Tahoma"/>
          <w:sz w:val="22"/>
          <w:szCs w:val="22"/>
        </w:rPr>
      </w:pPr>
    </w:p>
    <w:p w14:paraId="3D2E0F3F" w14:textId="77777777" w:rsidR="00540E20" w:rsidRPr="00540E20" w:rsidRDefault="00540E20" w:rsidP="00540E20">
      <w:pPr>
        <w:rPr>
          <w:rFonts w:ascii="Tahoma" w:hAnsi="Tahoma" w:cs="Tahoma"/>
          <w:sz w:val="22"/>
          <w:szCs w:val="22"/>
        </w:rPr>
      </w:pPr>
    </w:p>
    <w:p w14:paraId="2B0BC5F8" w14:textId="77777777" w:rsidR="00540E20" w:rsidRPr="00540E20" w:rsidRDefault="00540E20" w:rsidP="00540E20">
      <w:pPr>
        <w:rPr>
          <w:rFonts w:ascii="Tahoma" w:hAnsi="Tahoma" w:cs="Tahoma"/>
          <w:sz w:val="22"/>
          <w:szCs w:val="22"/>
        </w:rPr>
      </w:pPr>
    </w:p>
    <w:p w14:paraId="7DB68C03" w14:textId="77777777" w:rsidR="00540E20" w:rsidRPr="00540E20" w:rsidRDefault="00540E20" w:rsidP="00540E20">
      <w:pPr>
        <w:rPr>
          <w:rFonts w:ascii="Tahoma" w:hAnsi="Tahoma" w:cs="Tahoma"/>
          <w:sz w:val="22"/>
          <w:szCs w:val="22"/>
        </w:rPr>
      </w:pPr>
      <w:r w:rsidRPr="00540E20">
        <w:rPr>
          <w:rFonts w:ascii="Tahoma" w:hAnsi="Tahoma" w:cs="Tahoma"/>
          <w:sz w:val="22"/>
          <w:szCs w:val="22"/>
        </w:rPr>
        <w:t>Mr. D. Walton-Jonas</w:t>
      </w:r>
    </w:p>
    <w:p w14:paraId="5F2655E2" w14:textId="77777777" w:rsidR="00540E20" w:rsidRPr="00540E20" w:rsidRDefault="00540E20" w:rsidP="00540E20">
      <w:pPr>
        <w:rPr>
          <w:rFonts w:ascii="Tahoma" w:hAnsi="Tahoma" w:cs="Tahoma"/>
          <w:b/>
          <w:sz w:val="22"/>
          <w:szCs w:val="22"/>
        </w:rPr>
      </w:pPr>
      <w:r w:rsidRPr="00540E20">
        <w:rPr>
          <w:rFonts w:ascii="Tahoma" w:hAnsi="Tahoma" w:cs="Tahoma"/>
          <w:b/>
          <w:sz w:val="22"/>
          <w:szCs w:val="22"/>
        </w:rPr>
        <w:t>Headteacher</w:t>
      </w:r>
    </w:p>
    <w:p w14:paraId="26946AA8" w14:textId="6D47FD23" w:rsidR="00FC7B6A" w:rsidRPr="002C797C" w:rsidRDefault="00FC7B6A" w:rsidP="002C797C">
      <w:pPr>
        <w:rPr>
          <w:rFonts w:ascii="Tahoma" w:hAnsi="Tahoma" w:cs="Tahoma"/>
        </w:rPr>
      </w:pPr>
    </w:p>
    <w:sectPr w:rsidR="00FC7B6A" w:rsidRPr="002C797C" w:rsidSect="001E0FEF">
      <w:headerReference w:type="default" r:id="rId9"/>
      <w:footerReference w:type="default" r:id="rId10"/>
      <w:pgSz w:w="11907" w:h="16840" w:code="9"/>
      <w:pgMar w:top="238" w:right="720" w:bottom="284" w:left="720" w:header="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3381D" w14:textId="77777777" w:rsidR="00995679" w:rsidRDefault="00995679">
      <w:r>
        <w:separator/>
      </w:r>
    </w:p>
  </w:endnote>
  <w:endnote w:type="continuationSeparator" w:id="0">
    <w:p w14:paraId="70D541BD" w14:textId="77777777" w:rsidR="00995679" w:rsidRDefault="0099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D813" w14:textId="77777777" w:rsidR="00427787" w:rsidRPr="005A70D1" w:rsidRDefault="0030583F" w:rsidP="0098576B">
    <w:pPr>
      <w:pStyle w:val="Footer"/>
      <w:tabs>
        <w:tab w:val="left" w:pos="1350"/>
        <w:tab w:val="center" w:pos="4528"/>
      </w:tabs>
      <w:rPr>
        <w:sz w:val="28"/>
        <w:szCs w:val="28"/>
      </w:rPr>
    </w:pPr>
    <w:r>
      <w:rPr>
        <w:rFonts w:ascii="Tahoma" w:hAnsi="Tahoma" w:cs="Tahoma"/>
        <w:b/>
        <w:bCs/>
        <w:noProof/>
        <w:color w:val="538135" w:themeColor="accent6" w:themeShade="BF"/>
        <w:sz w:val="28"/>
        <w:szCs w:val="28"/>
        <w:lang w:val="en-GB" w:eastAsia="en-GB"/>
      </w:rPr>
      <w:drawing>
        <wp:anchor distT="0" distB="0" distL="114300" distR="114300" simplePos="0" relativeHeight="252188672" behindDoc="0" locked="0" layoutInCell="1" allowOverlap="1" wp14:anchorId="2845A491" wp14:editId="12C71D47">
          <wp:simplePos x="0" y="0"/>
          <wp:positionH relativeFrom="column">
            <wp:posOffset>5320665</wp:posOffset>
          </wp:positionH>
          <wp:positionV relativeFrom="paragraph">
            <wp:posOffset>-245745</wp:posOffset>
          </wp:positionV>
          <wp:extent cx="561975" cy="5810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anchor>
      </w:drawing>
    </w:r>
    <w:r>
      <w:rPr>
        <w:rFonts w:ascii="Tahoma" w:hAnsi="Tahoma" w:cs="Tahoma"/>
        <w:b/>
        <w:bCs/>
        <w:noProof/>
        <w:color w:val="538135" w:themeColor="accent6" w:themeShade="BF"/>
        <w:sz w:val="28"/>
        <w:szCs w:val="28"/>
        <w:lang w:val="en-GB" w:eastAsia="en-GB"/>
      </w:rPr>
      <w:drawing>
        <wp:anchor distT="0" distB="0" distL="114300" distR="114300" simplePos="0" relativeHeight="252185600" behindDoc="0" locked="0" layoutInCell="1" allowOverlap="1" wp14:anchorId="7BBAF505" wp14:editId="4E56C4EA">
          <wp:simplePos x="0" y="0"/>
          <wp:positionH relativeFrom="column">
            <wp:posOffset>6257925</wp:posOffset>
          </wp:positionH>
          <wp:positionV relativeFrom="paragraph">
            <wp:posOffset>-268605</wp:posOffset>
          </wp:positionV>
          <wp:extent cx="609600" cy="6381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pic:spPr>
              </pic:pic>
            </a:graphicData>
          </a:graphic>
        </wp:anchor>
      </w:drawing>
    </w:r>
    <w:r>
      <w:rPr>
        <w:noProof/>
        <w:lang w:val="en-GB" w:eastAsia="en-GB"/>
      </w:rPr>
      <w:drawing>
        <wp:anchor distT="0" distB="0" distL="114300" distR="114300" simplePos="0" relativeHeight="252184576" behindDoc="0" locked="0" layoutInCell="1" allowOverlap="1" wp14:anchorId="71CD27D6" wp14:editId="667E2CFC">
          <wp:simplePos x="0" y="0"/>
          <wp:positionH relativeFrom="margin">
            <wp:posOffset>-152400</wp:posOffset>
          </wp:positionH>
          <wp:positionV relativeFrom="paragraph">
            <wp:posOffset>-407670</wp:posOffset>
          </wp:positionV>
          <wp:extent cx="777240" cy="772795"/>
          <wp:effectExtent l="0" t="0" r="3810" b="825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777240" cy="772795"/>
                  </a:xfrm>
                  <a:prstGeom prst="rect">
                    <a:avLst/>
                  </a:prstGeom>
                </pic:spPr>
              </pic:pic>
            </a:graphicData>
          </a:graphic>
          <wp14:sizeRelH relativeFrom="page">
            <wp14:pctWidth>0</wp14:pctWidth>
          </wp14:sizeRelH>
          <wp14:sizeRelV relativeFrom="page">
            <wp14:pctHeight>0</wp14:pctHeight>
          </wp14:sizeRelV>
        </wp:anchor>
      </w:drawing>
    </w:r>
    <w:r w:rsidR="0098576B">
      <w:rPr>
        <w:rFonts w:ascii="Tahoma" w:hAnsi="Tahoma" w:cs="Tahoma"/>
        <w:b/>
        <w:bCs/>
        <w:noProof/>
        <w:color w:val="538135" w:themeColor="accent6" w:themeShade="BF"/>
        <w:sz w:val="28"/>
        <w:szCs w:val="28"/>
        <w:lang w:val="en-GB" w:eastAsia="en-GB"/>
      </w:rPr>
      <w:drawing>
        <wp:anchor distT="0" distB="0" distL="114300" distR="114300" simplePos="0" relativeHeight="252186624" behindDoc="1" locked="0" layoutInCell="1" allowOverlap="1" wp14:anchorId="11909D49" wp14:editId="73EEB5E9">
          <wp:simplePos x="0" y="0"/>
          <wp:positionH relativeFrom="column">
            <wp:posOffset>5337175</wp:posOffset>
          </wp:positionH>
          <wp:positionV relativeFrom="paragraph">
            <wp:posOffset>9651365</wp:posOffset>
          </wp:positionV>
          <wp:extent cx="548640" cy="574040"/>
          <wp:effectExtent l="0" t="0" r="3810" b="0"/>
          <wp:wrapNone/>
          <wp:docPr id="5" name="Picture 5" descr="C:\Users\gayle.robson.GS2004\AppData\Local\Microsoft\Windows\Temporary Internet Files\Content.Word\Platinum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yle.robson.GS2004\AppData\Local\Microsoft\Windows\Temporary Internet Files\Content.Word\Platinum_colou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color w:val="538135" w:themeColor="accent6" w:themeShade="BF"/>
        <w:sz w:val="28"/>
        <w:szCs w:val="28"/>
      </w:rPr>
      <w:t xml:space="preserve">         </w:t>
    </w:r>
    <w:r w:rsidR="0098576B">
      <w:rPr>
        <w:rFonts w:ascii="Tahoma" w:hAnsi="Tahoma" w:cs="Tahoma"/>
        <w:b/>
        <w:bCs/>
        <w:color w:val="538135" w:themeColor="accent6" w:themeShade="BF"/>
        <w:sz w:val="28"/>
        <w:szCs w:val="28"/>
      </w:rPr>
      <w:tab/>
    </w:r>
    <w:r w:rsidR="00C844D6" w:rsidRPr="005A70D1">
      <w:rPr>
        <w:rFonts w:ascii="Tahoma" w:hAnsi="Tahoma" w:cs="Tahoma"/>
        <w:b/>
        <w:bCs/>
        <w:color w:val="538135" w:themeColor="accent6" w:themeShade="BF"/>
        <w:sz w:val="28"/>
        <w:szCs w:val="28"/>
      </w:rPr>
      <w:t xml:space="preserve">Work Hard </w:t>
    </w:r>
    <w:r w:rsidR="006B66ED">
      <w:rPr>
        <w:rFonts w:ascii="Tahoma" w:hAnsi="Tahoma" w:cs="Tahoma"/>
        <w:b/>
        <w:bCs/>
        <w:color w:val="538135" w:themeColor="accent6" w:themeShade="BF"/>
        <w:sz w:val="28"/>
        <w:szCs w:val="28"/>
      </w:rPr>
      <w:t xml:space="preserve"> </w:t>
    </w:r>
    <w:r w:rsidR="005A70D1" w:rsidRPr="005A70D1">
      <w:rPr>
        <w:rFonts w:ascii="Tahoma" w:hAnsi="Tahoma" w:cs="Tahoma"/>
        <w:b/>
        <w:bCs/>
        <w:color w:val="538135" w:themeColor="accent6" w:themeShade="BF"/>
        <w:sz w:val="28"/>
        <w:szCs w:val="28"/>
      </w:rPr>
      <w:t xml:space="preserve">| </w:t>
    </w:r>
    <w:r w:rsidR="006B66ED">
      <w:rPr>
        <w:rFonts w:ascii="Tahoma" w:hAnsi="Tahoma" w:cs="Tahoma"/>
        <w:b/>
        <w:bCs/>
        <w:color w:val="538135" w:themeColor="accent6" w:themeShade="BF"/>
        <w:sz w:val="28"/>
        <w:szCs w:val="28"/>
      </w:rPr>
      <w:t xml:space="preserve"> </w:t>
    </w:r>
    <w:r w:rsidR="005A70D1" w:rsidRPr="005A70D1">
      <w:rPr>
        <w:rFonts w:ascii="Tahoma" w:hAnsi="Tahoma" w:cs="Tahoma"/>
        <w:b/>
        <w:bCs/>
        <w:color w:val="538135" w:themeColor="accent6" w:themeShade="BF"/>
        <w:sz w:val="28"/>
        <w:szCs w:val="28"/>
      </w:rPr>
      <w:t xml:space="preserve">Be Kind </w:t>
    </w:r>
    <w:r w:rsidR="006B66ED">
      <w:rPr>
        <w:rFonts w:ascii="Tahoma" w:hAnsi="Tahoma" w:cs="Tahoma"/>
        <w:b/>
        <w:bCs/>
        <w:color w:val="538135" w:themeColor="accent6" w:themeShade="BF"/>
        <w:sz w:val="28"/>
        <w:szCs w:val="28"/>
      </w:rPr>
      <w:t xml:space="preserve"> </w:t>
    </w:r>
    <w:r w:rsidR="005A70D1" w:rsidRPr="005A70D1">
      <w:rPr>
        <w:rFonts w:ascii="Tahoma" w:hAnsi="Tahoma" w:cs="Tahoma"/>
        <w:b/>
        <w:bCs/>
        <w:color w:val="538135" w:themeColor="accent6" w:themeShade="BF"/>
        <w:sz w:val="28"/>
        <w:szCs w:val="28"/>
      </w:rPr>
      <w:t xml:space="preserve">| </w:t>
    </w:r>
    <w:r w:rsidR="006B66ED">
      <w:rPr>
        <w:rFonts w:ascii="Tahoma" w:hAnsi="Tahoma" w:cs="Tahoma"/>
        <w:b/>
        <w:bCs/>
        <w:color w:val="538135" w:themeColor="accent6" w:themeShade="BF"/>
        <w:sz w:val="28"/>
        <w:szCs w:val="28"/>
      </w:rPr>
      <w:t xml:space="preserve"> </w:t>
    </w:r>
    <w:r w:rsidR="005A70D1" w:rsidRPr="005A70D1">
      <w:rPr>
        <w:rFonts w:ascii="Tahoma" w:hAnsi="Tahoma" w:cs="Tahoma"/>
        <w:b/>
        <w:bCs/>
        <w:color w:val="538135" w:themeColor="accent6" w:themeShade="BF"/>
        <w:sz w:val="28"/>
        <w:szCs w:val="28"/>
      </w:rPr>
      <w:t>Shine 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432B2" w14:textId="77777777" w:rsidR="00995679" w:rsidRDefault="00995679">
      <w:r>
        <w:separator/>
      </w:r>
    </w:p>
  </w:footnote>
  <w:footnote w:type="continuationSeparator" w:id="0">
    <w:p w14:paraId="30714229" w14:textId="77777777" w:rsidR="00995679" w:rsidRDefault="0099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AF04" w14:textId="77777777" w:rsidR="00C47575" w:rsidRPr="00DB02EB" w:rsidRDefault="00C47575" w:rsidP="008E44DB">
    <w:pPr>
      <w:pStyle w:val="Header"/>
      <w:ind w:firstLine="540"/>
      <w:rPr>
        <w:rFonts w:ascii="Tahoma" w:hAnsi="Tahoma" w:cs="Tahoma"/>
        <w:color w:val="538135" w:themeColor="accent6" w:themeShade="BF"/>
        <w:sz w:val="22"/>
        <w:szCs w:val="22"/>
      </w:rPr>
    </w:pPr>
  </w:p>
  <w:p w14:paraId="6F44283B" w14:textId="77777777" w:rsidR="00345EE2" w:rsidRPr="00DB02EB" w:rsidRDefault="00D62D6C" w:rsidP="008E44DB">
    <w:pPr>
      <w:rPr>
        <w:rFonts w:ascii="Tahoma" w:hAnsi="Tahoma" w:cs="Tahoma"/>
        <w:b/>
        <w:color w:val="538135" w:themeColor="accent6" w:themeShade="BF"/>
        <w:sz w:val="32"/>
        <w:szCs w:val="32"/>
      </w:rPr>
    </w:pPr>
    <w:r w:rsidRPr="00DB02EB">
      <w:rPr>
        <w:noProof/>
        <w:color w:val="538135" w:themeColor="accent6" w:themeShade="BF"/>
        <w:lang w:val="en-GB" w:eastAsia="en-GB"/>
      </w:rPr>
      <w:drawing>
        <wp:anchor distT="0" distB="0" distL="114300" distR="114300" simplePos="0" relativeHeight="252183552" behindDoc="0" locked="0" layoutInCell="1" allowOverlap="1" wp14:anchorId="323721F8" wp14:editId="081EFFBD">
          <wp:simplePos x="0" y="0"/>
          <wp:positionH relativeFrom="margin">
            <wp:align>right</wp:align>
          </wp:positionH>
          <wp:positionV relativeFrom="paragraph">
            <wp:posOffset>6350</wp:posOffset>
          </wp:positionV>
          <wp:extent cx="1616710" cy="1858645"/>
          <wp:effectExtent l="0" t="0" r="2540"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334" r="4159" b="-2874"/>
                  <a:stretch/>
                </pic:blipFill>
                <pic:spPr bwMode="auto">
                  <a:xfrm>
                    <a:off x="0" y="0"/>
                    <a:ext cx="1616710" cy="1858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6FD0" w:rsidRPr="00DB02EB">
      <w:rPr>
        <w:rFonts w:ascii="Tahoma" w:hAnsi="Tahoma" w:cs="Tahoma"/>
        <w:b/>
        <w:color w:val="538135" w:themeColor="accent6" w:themeShade="BF"/>
        <w:sz w:val="32"/>
        <w:szCs w:val="32"/>
      </w:rPr>
      <w:t>Broadway</w:t>
    </w:r>
    <w:r w:rsidR="00345EE2" w:rsidRPr="00DB02EB">
      <w:rPr>
        <w:rFonts w:ascii="Tahoma" w:hAnsi="Tahoma" w:cs="Tahoma"/>
        <w:b/>
        <w:color w:val="538135" w:themeColor="accent6" w:themeShade="BF"/>
        <w:sz w:val="32"/>
        <w:szCs w:val="32"/>
      </w:rPr>
      <w:t xml:space="preserve"> Junior School</w:t>
    </w:r>
  </w:p>
  <w:p w14:paraId="24C86256" w14:textId="77777777" w:rsidR="00345EE2" w:rsidRPr="00DB02EB" w:rsidRDefault="00E93311" w:rsidP="008E44DB">
    <w:pPr>
      <w:divId w:val="1218394242"/>
      <w:rPr>
        <w:rFonts w:ascii="Tahoma" w:hAnsi="Tahoma" w:cs="Tahoma"/>
        <w:color w:val="538135" w:themeColor="accent6" w:themeShade="BF"/>
        <w:sz w:val="22"/>
        <w:szCs w:val="22"/>
        <w:lang w:val="en-GB" w:eastAsia="en-GB"/>
      </w:rPr>
    </w:pPr>
    <w:r w:rsidRPr="00E93311">
      <w:rPr>
        <w:rFonts w:ascii="Tahoma" w:hAnsi="Tahoma" w:cs="Tahoma"/>
        <w:color w:val="538135" w:themeColor="accent6" w:themeShade="BF"/>
        <w:sz w:val="22"/>
        <w:szCs w:val="22"/>
        <w:shd w:val="clear" w:color="auto" w:fill="FFFFFF"/>
        <w:lang w:val="en-GB" w:eastAsia="en-GB"/>
      </w:rPr>
      <w:t>Springwell R</w:t>
    </w:r>
    <w:r w:rsidR="00F371EE" w:rsidRPr="00DB02EB">
      <w:rPr>
        <w:rFonts w:ascii="Tahoma" w:hAnsi="Tahoma" w:cs="Tahoma"/>
        <w:color w:val="538135" w:themeColor="accent6" w:themeShade="BF"/>
        <w:sz w:val="22"/>
        <w:szCs w:val="22"/>
        <w:shd w:val="clear" w:color="auto" w:fill="FFFFFF"/>
        <w:lang w:val="en-GB" w:eastAsia="en-GB"/>
      </w:rPr>
      <w:t>oad</w:t>
    </w:r>
    <w:r w:rsidRPr="00E93311">
      <w:rPr>
        <w:rFonts w:ascii="Tahoma" w:hAnsi="Tahoma" w:cs="Tahoma"/>
        <w:color w:val="538135" w:themeColor="accent6" w:themeShade="BF"/>
        <w:sz w:val="22"/>
        <w:szCs w:val="22"/>
        <w:shd w:val="clear" w:color="auto" w:fill="FFFFFF"/>
        <w:lang w:val="en-GB" w:eastAsia="en-GB"/>
      </w:rPr>
      <w:t>, Sunderland</w:t>
    </w:r>
    <w:r w:rsidR="00B04984">
      <w:rPr>
        <w:rFonts w:ascii="Tahoma" w:hAnsi="Tahoma" w:cs="Tahoma"/>
        <w:color w:val="538135" w:themeColor="accent6" w:themeShade="BF"/>
        <w:sz w:val="22"/>
        <w:szCs w:val="22"/>
        <w:shd w:val="clear" w:color="auto" w:fill="FFFFFF"/>
        <w:lang w:val="en-GB" w:eastAsia="en-GB"/>
      </w:rPr>
      <w:t xml:space="preserve">. </w:t>
    </w:r>
    <w:r w:rsidRPr="00E93311">
      <w:rPr>
        <w:rFonts w:ascii="Tahoma" w:hAnsi="Tahoma" w:cs="Tahoma"/>
        <w:color w:val="538135" w:themeColor="accent6" w:themeShade="BF"/>
        <w:sz w:val="22"/>
        <w:szCs w:val="22"/>
        <w:shd w:val="clear" w:color="auto" w:fill="FFFFFF"/>
        <w:lang w:val="en-GB" w:eastAsia="en-GB"/>
      </w:rPr>
      <w:t>SR4 8NW</w:t>
    </w:r>
  </w:p>
  <w:p w14:paraId="36713D4F" w14:textId="77777777" w:rsidR="00345EE2" w:rsidRDefault="00345EE2" w:rsidP="008E44DB">
    <w:pPr>
      <w:rPr>
        <w:rFonts w:ascii="Tahoma" w:hAnsi="Tahoma" w:cs="Tahoma"/>
        <w:color w:val="538135" w:themeColor="accent6" w:themeShade="BF"/>
        <w:sz w:val="22"/>
        <w:szCs w:val="22"/>
      </w:rPr>
    </w:pPr>
  </w:p>
  <w:p w14:paraId="3149BECA" w14:textId="77777777" w:rsidR="00D62D6C" w:rsidRPr="00DB02EB" w:rsidRDefault="00D62D6C" w:rsidP="008E44DB">
    <w:pPr>
      <w:rPr>
        <w:rFonts w:ascii="Tahoma" w:hAnsi="Tahoma" w:cs="Tahoma"/>
        <w:color w:val="538135" w:themeColor="accent6" w:themeShade="BF"/>
        <w:sz w:val="22"/>
        <w:szCs w:val="22"/>
      </w:rPr>
    </w:pPr>
  </w:p>
  <w:p w14:paraId="752922F9" w14:textId="77777777" w:rsidR="00345EE2" w:rsidRPr="00DB02EB" w:rsidRDefault="00345EE2" w:rsidP="00A93E39">
    <w:pPr>
      <w:ind w:left="720" w:hanging="720"/>
      <w:rPr>
        <w:rFonts w:ascii="Tahoma" w:hAnsi="Tahoma" w:cs="Tahoma"/>
        <w:color w:val="538135" w:themeColor="accent6" w:themeShade="BF"/>
        <w:sz w:val="22"/>
        <w:szCs w:val="22"/>
      </w:rPr>
    </w:pPr>
    <w:r w:rsidRPr="00DB02EB">
      <w:rPr>
        <w:rFonts w:ascii="Tahoma" w:hAnsi="Tahoma" w:cs="Tahoma"/>
        <w:color w:val="538135" w:themeColor="accent6" w:themeShade="BF"/>
        <w:sz w:val="22"/>
        <w:szCs w:val="22"/>
      </w:rPr>
      <w:t>Telephone:</w:t>
    </w:r>
    <w:r w:rsidR="00DB02EB">
      <w:rPr>
        <w:rFonts w:ascii="Tahoma" w:hAnsi="Tahoma" w:cs="Tahoma"/>
        <w:color w:val="538135" w:themeColor="accent6" w:themeShade="BF"/>
        <w:sz w:val="22"/>
        <w:szCs w:val="22"/>
      </w:rPr>
      <w:t xml:space="preserve">  </w:t>
    </w:r>
    <w:r w:rsidRPr="00DB02EB">
      <w:rPr>
        <w:rFonts w:ascii="Tahoma" w:hAnsi="Tahoma" w:cs="Tahoma"/>
        <w:color w:val="538135" w:themeColor="accent6" w:themeShade="BF"/>
        <w:sz w:val="22"/>
        <w:szCs w:val="22"/>
      </w:rPr>
      <w:t xml:space="preserve"> </w:t>
    </w:r>
    <w:r w:rsidR="00D81145" w:rsidRPr="00DB02EB">
      <w:rPr>
        <w:rFonts w:ascii="Tahoma" w:hAnsi="Tahoma" w:cs="Tahoma"/>
        <w:color w:val="538135" w:themeColor="accent6" w:themeShade="BF"/>
        <w:sz w:val="22"/>
        <w:szCs w:val="22"/>
      </w:rPr>
      <w:t xml:space="preserve"> </w:t>
    </w:r>
    <w:r w:rsidR="00DB02EB">
      <w:rPr>
        <w:rFonts w:ascii="Tahoma" w:hAnsi="Tahoma" w:cs="Tahoma"/>
        <w:color w:val="538135" w:themeColor="accent6" w:themeShade="BF"/>
        <w:sz w:val="22"/>
        <w:szCs w:val="22"/>
      </w:rPr>
      <w:t xml:space="preserve"> </w:t>
    </w:r>
    <w:r w:rsidR="00B04984">
      <w:rPr>
        <w:rFonts w:ascii="Tahoma" w:hAnsi="Tahoma" w:cs="Tahoma"/>
        <w:color w:val="538135" w:themeColor="accent6" w:themeShade="BF"/>
        <w:sz w:val="22"/>
        <w:szCs w:val="22"/>
      </w:rPr>
      <w:t xml:space="preserve">   </w:t>
    </w:r>
    <w:r w:rsidRPr="00DB02EB">
      <w:rPr>
        <w:rFonts w:ascii="Tahoma" w:hAnsi="Tahoma" w:cs="Tahoma"/>
        <w:color w:val="538135" w:themeColor="accent6" w:themeShade="BF"/>
        <w:sz w:val="22"/>
        <w:szCs w:val="22"/>
        <w:lang w:eastAsia="en-GB"/>
      </w:rPr>
      <w:t xml:space="preserve">0191 </w:t>
    </w:r>
    <w:r w:rsidR="00273A34" w:rsidRPr="00DB02EB">
      <w:rPr>
        <w:rFonts w:ascii="Tahoma" w:hAnsi="Tahoma" w:cs="Tahoma"/>
        <w:color w:val="538135" w:themeColor="accent6" w:themeShade="BF"/>
        <w:sz w:val="22"/>
        <w:szCs w:val="22"/>
        <w:lang w:eastAsia="en-GB"/>
      </w:rPr>
      <w:t>528 3058</w:t>
    </w:r>
  </w:p>
  <w:p w14:paraId="462F9142" w14:textId="77777777" w:rsidR="00345EE2" w:rsidRPr="00DB02EB" w:rsidRDefault="007C018E" w:rsidP="008E44DB">
    <w:pPr>
      <w:rPr>
        <w:rFonts w:ascii="Tahoma" w:hAnsi="Tahoma" w:cs="Tahoma"/>
        <w:color w:val="538135" w:themeColor="accent6" w:themeShade="BF"/>
        <w:sz w:val="22"/>
        <w:szCs w:val="22"/>
      </w:rPr>
    </w:pPr>
    <w:r w:rsidRPr="00DB02EB">
      <w:rPr>
        <w:rFonts w:ascii="Tahoma" w:hAnsi="Tahoma" w:cs="Tahoma"/>
        <w:color w:val="538135" w:themeColor="accent6" w:themeShade="BF"/>
        <w:sz w:val="22"/>
        <w:szCs w:val="22"/>
      </w:rPr>
      <w:t>E Mail:</w:t>
    </w:r>
    <w:r w:rsidR="00345EE2" w:rsidRPr="00DB02EB">
      <w:rPr>
        <w:rFonts w:ascii="Tahoma" w:hAnsi="Tahoma" w:cs="Tahoma"/>
        <w:color w:val="538135" w:themeColor="accent6" w:themeShade="BF"/>
        <w:sz w:val="22"/>
        <w:szCs w:val="22"/>
      </w:rPr>
      <w:t xml:space="preserve"> </w:t>
    </w:r>
    <w:r w:rsidR="00D81145" w:rsidRPr="00DB02EB">
      <w:rPr>
        <w:rFonts w:ascii="Tahoma" w:hAnsi="Tahoma" w:cs="Tahoma"/>
        <w:color w:val="538135" w:themeColor="accent6" w:themeShade="BF"/>
        <w:sz w:val="22"/>
        <w:szCs w:val="22"/>
      </w:rPr>
      <w:t xml:space="preserve">         </w:t>
    </w:r>
    <w:r w:rsidR="00B04984">
      <w:rPr>
        <w:rFonts w:ascii="Tahoma" w:hAnsi="Tahoma" w:cs="Tahoma"/>
        <w:color w:val="538135" w:themeColor="accent6" w:themeShade="BF"/>
        <w:sz w:val="22"/>
        <w:szCs w:val="22"/>
      </w:rPr>
      <w:t xml:space="preserve">   </w:t>
    </w:r>
    <w:r w:rsidR="00DB02EB">
      <w:rPr>
        <w:rFonts w:ascii="Tahoma" w:hAnsi="Tahoma" w:cs="Tahoma"/>
        <w:color w:val="538135" w:themeColor="accent6" w:themeShade="BF"/>
        <w:sz w:val="22"/>
        <w:szCs w:val="22"/>
      </w:rPr>
      <w:t xml:space="preserve"> </w:t>
    </w:r>
    <w:r w:rsidR="003C38F8" w:rsidRPr="00DB02EB">
      <w:rPr>
        <w:rFonts w:ascii="Tahoma" w:hAnsi="Tahoma" w:cs="Tahoma"/>
        <w:color w:val="538135" w:themeColor="accent6" w:themeShade="BF"/>
        <w:sz w:val="22"/>
        <w:szCs w:val="22"/>
      </w:rPr>
      <w:t>admin@broadwayjuniorschool.com</w:t>
    </w:r>
    <w:r w:rsidR="00201487" w:rsidRPr="00DB02EB">
      <w:rPr>
        <w:rFonts w:ascii="Tahoma" w:hAnsi="Tahoma" w:cs="Tahoma"/>
        <w:color w:val="538135" w:themeColor="accent6" w:themeShade="BF"/>
        <w:sz w:val="22"/>
        <w:szCs w:val="22"/>
      </w:rPr>
      <w:t xml:space="preserve"> </w:t>
    </w:r>
  </w:p>
  <w:p w14:paraId="29E472E9" w14:textId="77777777" w:rsidR="006A793A" w:rsidRPr="00DB02EB" w:rsidRDefault="007C018E" w:rsidP="008E44DB">
    <w:pPr>
      <w:rPr>
        <w:rFonts w:ascii="Tahoma" w:hAnsi="Tahoma" w:cs="Tahoma"/>
        <w:color w:val="538135" w:themeColor="accent6" w:themeShade="BF"/>
        <w:sz w:val="22"/>
        <w:szCs w:val="22"/>
      </w:rPr>
    </w:pPr>
    <w:r w:rsidRPr="00DB02EB">
      <w:rPr>
        <w:rFonts w:ascii="Tahoma" w:hAnsi="Tahoma" w:cs="Tahoma"/>
        <w:color w:val="538135" w:themeColor="accent6" w:themeShade="BF"/>
        <w:sz w:val="22"/>
        <w:szCs w:val="22"/>
      </w:rPr>
      <w:t>Website:</w:t>
    </w:r>
    <w:r w:rsidR="00345EE2" w:rsidRPr="00DB02EB">
      <w:rPr>
        <w:rFonts w:ascii="Tahoma" w:hAnsi="Tahoma" w:cs="Tahoma"/>
        <w:color w:val="538135" w:themeColor="accent6" w:themeShade="BF"/>
        <w:sz w:val="22"/>
        <w:szCs w:val="22"/>
      </w:rPr>
      <w:t xml:space="preserve"> </w:t>
    </w:r>
    <w:r w:rsidR="00D81145" w:rsidRPr="00DB02EB">
      <w:rPr>
        <w:rFonts w:ascii="Tahoma" w:hAnsi="Tahoma" w:cs="Tahoma"/>
        <w:color w:val="538135" w:themeColor="accent6" w:themeShade="BF"/>
        <w:sz w:val="22"/>
        <w:szCs w:val="22"/>
      </w:rPr>
      <w:t xml:space="preserve">     </w:t>
    </w:r>
    <w:r w:rsidR="00B04984">
      <w:rPr>
        <w:rFonts w:ascii="Tahoma" w:hAnsi="Tahoma" w:cs="Tahoma"/>
        <w:color w:val="538135" w:themeColor="accent6" w:themeShade="BF"/>
        <w:sz w:val="22"/>
        <w:szCs w:val="22"/>
      </w:rPr>
      <w:t xml:space="preserve">   </w:t>
    </w:r>
    <w:r w:rsidR="00D81145" w:rsidRPr="00DB02EB">
      <w:rPr>
        <w:rFonts w:ascii="Tahoma" w:hAnsi="Tahoma" w:cs="Tahoma"/>
        <w:color w:val="538135" w:themeColor="accent6" w:themeShade="BF"/>
        <w:sz w:val="22"/>
        <w:szCs w:val="22"/>
      </w:rPr>
      <w:t xml:space="preserve"> </w:t>
    </w:r>
    <w:r w:rsidR="00DB02EB">
      <w:rPr>
        <w:rFonts w:ascii="Tahoma" w:hAnsi="Tahoma" w:cs="Tahoma"/>
        <w:color w:val="538135" w:themeColor="accent6" w:themeShade="BF"/>
        <w:sz w:val="22"/>
        <w:szCs w:val="22"/>
      </w:rPr>
      <w:t xml:space="preserve"> </w:t>
    </w:r>
    <w:r w:rsidR="00345EE2" w:rsidRPr="00DB02EB">
      <w:rPr>
        <w:rFonts w:ascii="Tahoma" w:hAnsi="Tahoma" w:cs="Tahoma"/>
        <w:color w:val="538135" w:themeColor="accent6" w:themeShade="BF"/>
        <w:sz w:val="22"/>
        <w:szCs w:val="22"/>
      </w:rPr>
      <w:t>www</w:t>
    </w:r>
    <w:r w:rsidR="005F641D" w:rsidRPr="00DB02EB">
      <w:rPr>
        <w:rFonts w:ascii="Tahoma" w:hAnsi="Tahoma" w:cs="Tahoma"/>
        <w:color w:val="538135" w:themeColor="accent6" w:themeShade="BF"/>
        <w:sz w:val="22"/>
        <w:szCs w:val="22"/>
      </w:rPr>
      <w:t>.broadwayjuniorschool.com</w:t>
    </w:r>
    <w:r w:rsidR="0095668A" w:rsidRPr="00DB02EB">
      <w:rPr>
        <w:rFonts w:ascii="Tahoma" w:hAnsi="Tahoma" w:cs="Tahoma"/>
        <w:color w:val="538135" w:themeColor="accent6" w:themeShade="BF"/>
        <w:sz w:val="22"/>
        <w:szCs w:val="22"/>
      </w:rPr>
      <w:t xml:space="preserve">   </w:t>
    </w:r>
  </w:p>
  <w:p w14:paraId="3C1917A2" w14:textId="77777777" w:rsidR="00345EE2" w:rsidRPr="00DB02EB" w:rsidRDefault="0095668A" w:rsidP="008E44DB">
    <w:pPr>
      <w:rPr>
        <w:rFonts w:ascii="Tahoma" w:hAnsi="Tahoma" w:cs="Tahoma"/>
        <w:color w:val="538135" w:themeColor="accent6" w:themeShade="BF"/>
        <w:sz w:val="22"/>
        <w:szCs w:val="22"/>
      </w:rPr>
    </w:pPr>
    <w:r w:rsidRPr="00DB02EB">
      <w:rPr>
        <w:rFonts w:ascii="Tahoma" w:hAnsi="Tahoma" w:cs="Tahoma"/>
        <w:color w:val="538135" w:themeColor="accent6" w:themeShade="BF"/>
        <w:sz w:val="22"/>
        <w:szCs w:val="22"/>
      </w:rPr>
      <w:t xml:space="preserve">Twitter: </w:t>
    </w:r>
    <w:r w:rsidR="00D81145" w:rsidRPr="00DB02EB">
      <w:rPr>
        <w:rFonts w:ascii="Tahoma" w:hAnsi="Tahoma" w:cs="Tahoma"/>
        <w:color w:val="538135" w:themeColor="accent6" w:themeShade="BF"/>
        <w:sz w:val="22"/>
        <w:szCs w:val="22"/>
      </w:rPr>
      <w:t xml:space="preserve">      </w:t>
    </w:r>
    <w:r w:rsidR="007C018E" w:rsidRPr="00DB02EB">
      <w:rPr>
        <w:rFonts w:ascii="Tahoma" w:hAnsi="Tahoma" w:cs="Tahoma"/>
        <w:color w:val="538135" w:themeColor="accent6" w:themeShade="BF"/>
        <w:sz w:val="22"/>
        <w:szCs w:val="22"/>
      </w:rPr>
      <w:t xml:space="preserve"> </w:t>
    </w:r>
    <w:r w:rsidR="00DB02EB">
      <w:rPr>
        <w:rFonts w:ascii="Tahoma" w:hAnsi="Tahoma" w:cs="Tahoma"/>
        <w:color w:val="538135" w:themeColor="accent6" w:themeShade="BF"/>
        <w:sz w:val="22"/>
        <w:szCs w:val="22"/>
      </w:rPr>
      <w:t xml:space="preserve"> </w:t>
    </w:r>
    <w:r w:rsidR="00B04984">
      <w:rPr>
        <w:rFonts w:ascii="Tahoma" w:hAnsi="Tahoma" w:cs="Tahoma"/>
        <w:color w:val="538135" w:themeColor="accent6" w:themeShade="BF"/>
        <w:sz w:val="22"/>
        <w:szCs w:val="22"/>
      </w:rPr>
      <w:t xml:space="preserve">   </w:t>
    </w:r>
    <w:r w:rsidRPr="00DB02EB">
      <w:rPr>
        <w:rFonts w:ascii="Tahoma" w:hAnsi="Tahoma" w:cs="Tahoma"/>
        <w:color w:val="538135" w:themeColor="accent6" w:themeShade="BF"/>
        <w:sz w:val="22"/>
        <w:szCs w:val="22"/>
      </w:rPr>
      <w:t>@</w:t>
    </w:r>
    <w:r w:rsidR="000B2B26" w:rsidRPr="00DB02EB">
      <w:rPr>
        <w:rFonts w:ascii="Tahoma" w:hAnsi="Tahoma" w:cs="Tahoma"/>
        <w:color w:val="538135" w:themeColor="accent6" w:themeShade="BF"/>
        <w:sz w:val="22"/>
        <w:szCs w:val="22"/>
      </w:rPr>
      <w:t>broadwayjuniors</w:t>
    </w:r>
  </w:p>
  <w:p w14:paraId="29AC642A" w14:textId="77777777" w:rsidR="00345EE2" w:rsidRDefault="00345EE2" w:rsidP="008E44DB">
    <w:pPr>
      <w:rPr>
        <w:rFonts w:ascii="Tahoma" w:hAnsi="Tahoma" w:cs="Tahoma"/>
        <w:b/>
        <w:bCs/>
        <w:color w:val="538135" w:themeColor="accent6" w:themeShade="BF"/>
        <w:sz w:val="22"/>
        <w:szCs w:val="22"/>
      </w:rPr>
    </w:pPr>
  </w:p>
  <w:p w14:paraId="558B6F94" w14:textId="77777777" w:rsidR="00D62D6C" w:rsidRPr="00B04984" w:rsidRDefault="00D62D6C" w:rsidP="008E44DB">
    <w:pPr>
      <w:rPr>
        <w:rFonts w:ascii="Tahoma" w:hAnsi="Tahoma" w:cs="Tahoma"/>
        <w:b/>
        <w:bCs/>
        <w:color w:val="538135" w:themeColor="accent6" w:themeShade="BF"/>
        <w:sz w:val="22"/>
        <w:szCs w:val="22"/>
      </w:rPr>
    </w:pPr>
  </w:p>
  <w:p w14:paraId="6144762D" w14:textId="77777777" w:rsidR="00BF7E76" w:rsidRPr="00B04984" w:rsidRDefault="00345EE2" w:rsidP="008E44DB">
    <w:pPr>
      <w:pStyle w:val="Header"/>
      <w:rPr>
        <w:rFonts w:ascii="Tahoma" w:hAnsi="Tahoma" w:cs="Tahoma"/>
        <w:b/>
        <w:bCs/>
        <w:color w:val="538135" w:themeColor="accent6" w:themeShade="BF"/>
        <w:sz w:val="22"/>
        <w:szCs w:val="22"/>
      </w:rPr>
    </w:pPr>
    <w:r w:rsidRPr="00B04984">
      <w:rPr>
        <w:rFonts w:ascii="Tahoma" w:hAnsi="Tahoma" w:cs="Tahoma"/>
        <w:b/>
        <w:bCs/>
        <w:color w:val="538135" w:themeColor="accent6" w:themeShade="BF"/>
        <w:sz w:val="22"/>
        <w:szCs w:val="22"/>
      </w:rPr>
      <w:t xml:space="preserve">Headteacher: </w:t>
    </w:r>
    <w:r w:rsidR="00DB02EB" w:rsidRPr="00B04984">
      <w:rPr>
        <w:rFonts w:ascii="Tahoma" w:hAnsi="Tahoma" w:cs="Tahoma"/>
        <w:b/>
        <w:bCs/>
        <w:color w:val="538135" w:themeColor="accent6" w:themeShade="BF"/>
        <w:sz w:val="22"/>
        <w:szCs w:val="22"/>
      </w:rPr>
      <w:t xml:space="preserve"> </w:t>
    </w:r>
    <w:r w:rsidRPr="00B04984">
      <w:rPr>
        <w:rFonts w:ascii="Tahoma" w:hAnsi="Tahoma" w:cs="Tahoma"/>
        <w:b/>
        <w:bCs/>
        <w:color w:val="538135" w:themeColor="accent6" w:themeShade="BF"/>
        <w:sz w:val="22"/>
        <w:szCs w:val="22"/>
      </w:rPr>
      <w:t>Mr</w:t>
    </w:r>
    <w:r w:rsidR="00B04984">
      <w:rPr>
        <w:rFonts w:ascii="Tahoma" w:hAnsi="Tahoma" w:cs="Tahoma"/>
        <w:b/>
        <w:bCs/>
        <w:color w:val="538135" w:themeColor="accent6" w:themeShade="BF"/>
        <w:sz w:val="22"/>
        <w:szCs w:val="22"/>
      </w:rPr>
      <w:t>.</w:t>
    </w:r>
    <w:r w:rsidR="00C864EF" w:rsidRPr="00B04984">
      <w:rPr>
        <w:rFonts w:ascii="Tahoma" w:hAnsi="Tahoma" w:cs="Tahoma"/>
        <w:b/>
        <w:bCs/>
        <w:color w:val="538135" w:themeColor="accent6" w:themeShade="BF"/>
        <w:sz w:val="22"/>
        <w:szCs w:val="22"/>
      </w:rPr>
      <w:t xml:space="preserve"> D Walton-Jonas</w:t>
    </w:r>
  </w:p>
  <w:p w14:paraId="1A768E64" w14:textId="77777777" w:rsidR="002E1FCF" w:rsidRPr="00945E48" w:rsidRDefault="00345EE2" w:rsidP="008E44DB">
    <w:pPr>
      <w:pStyle w:val="Header"/>
      <w:rPr>
        <w:rFonts w:ascii="Tahoma" w:hAnsi="Tahoma" w:cs="Tahoma"/>
        <w:b/>
        <w:bCs/>
        <w:color w:val="538135" w:themeColor="accent6" w:themeShade="BF"/>
        <w:sz w:val="22"/>
        <w:szCs w:val="22"/>
      </w:rPr>
    </w:pPr>
    <w:r w:rsidRPr="00945E48">
      <w:rPr>
        <w:rFonts w:ascii="Tahoma" w:hAnsi="Tahoma" w:cs="Tahoma"/>
        <w:b/>
        <w:bCs/>
        <w:color w:val="538135" w:themeColor="accent6" w:themeShade="BF"/>
        <w:sz w:val="22"/>
        <w:szCs w:val="22"/>
      </w:rP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DA3"/>
    <w:multiLevelType w:val="hybridMultilevel"/>
    <w:tmpl w:val="DEE6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83116"/>
    <w:multiLevelType w:val="hybridMultilevel"/>
    <w:tmpl w:val="68BA3070"/>
    <w:lvl w:ilvl="0" w:tplc="9F0058E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CF"/>
    <w:rsid w:val="00013771"/>
    <w:rsid w:val="000A435D"/>
    <w:rsid w:val="000B2B26"/>
    <w:rsid w:val="000C35B6"/>
    <w:rsid w:val="000D4772"/>
    <w:rsid w:val="000E239E"/>
    <w:rsid w:val="000F3A9A"/>
    <w:rsid w:val="00106F39"/>
    <w:rsid w:val="0014045D"/>
    <w:rsid w:val="001479A8"/>
    <w:rsid w:val="00173533"/>
    <w:rsid w:val="00196B3A"/>
    <w:rsid w:val="001A46A3"/>
    <w:rsid w:val="001B50BA"/>
    <w:rsid w:val="001D12C2"/>
    <w:rsid w:val="001E0FEF"/>
    <w:rsid w:val="001E5E1E"/>
    <w:rsid w:val="00201487"/>
    <w:rsid w:val="0021170F"/>
    <w:rsid w:val="002601B3"/>
    <w:rsid w:val="00266304"/>
    <w:rsid w:val="00271BF0"/>
    <w:rsid w:val="00273A34"/>
    <w:rsid w:val="002C2A0D"/>
    <w:rsid w:val="002C4F74"/>
    <w:rsid w:val="002C797C"/>
    <w:rsid w:val="002E1FCF"/>
    <w:rsid w:val="002F6FBC"/>
    <w:rsid w:val="0030583F"/>
    <w:rsid w:val="003166F6"/>
    <w:rsid w:val="00325F4D"/>
    <w:rsid w:val="00345EE2"/>
    <w:rsid w:val="00397BF5"/>
    <w:rsid w:val="003A43FB"/>
    <w:rsid w:val="003B4DE4"/>
    <w:rsid w:val="003B5020"/>
    <w:rsid w:val="003C38F8"/>
    <w:rsid w:val="003E364F"/>
    <w:rsid w:val="00427787"/>
    <w:rsid w:val="00440075"/>
    <w:rsid w:val="00446A4C"/>
    <w:rsid w:val="004A0B87"/>
    <w:rsid w:val="00511B8B"/>
    <w:rsid w:val="0051214B"/>
    <w:rsid w:val="00540E20"/>
    <w:rsid w:val="00556CAD"/>
    <w:rsid w:val="005A70D1"/>
    <w:rsid w:val="005B1DE5"/>
    <w:rsid w:val="005B7F9D"/>
    <w:rsid w:val="005F641D"/>
    <w:rsid w:val="00674FB2"/>
    <w:rsid w:val="006A5A64"/>
    <w:rsid w:val="006A793A"/>
    <w:rsid w:val="006B66ED"/>
    <w:rsid w:val="006C6F41"/>
    <w:rsid w:val="006D032F"/>
    <w:rsid w:val="006D2468"/>
    <w:rsid w:val="006E2038"/>
    <w:rsid w:val="006F0B31"/>
    <w:rsid w:val="00700001"/>
    <w:rsid w:val="00751DD9"/>
    <w:rsid w:val="007857CA"/>
    <w:rsid w:val="00797A41"/>
    <w:rsid w:val="007C018E"/>
    <w:rsid w:val="007D5C76"/>
    <w:rsid w:val="007E6844"/>
    <w:rsid w:val="007E6897"/>
    <w:rsid w:val="00806915"/>
    <w:rsid w:val="00823BAB"/>
    <w:rsid w:val="00846D2B"/>
    <w:rsid w:val="00854F06"/>
    <w:rsid w:val="00855CD8"/>
    <w:rsid w:val="00883864"/>
    <w:rsid w:val="00884DE1"/>
    <w:rsid w:val="008A3474"/>
    <w:rsid w:val="008A3964"/>
    <w:rsid w:val="008E3436"/>
    <w:rsid w:val="008E44DB"/>
    <w:rsid w:val="008F2382"/>
    <w:rsid w:val="00910CA0"/>
    <w:rsid w:val="00912A47"/>
    <w:rsid w:val="00936889"/>
    <w:rsid w:val="00945E48"/>
    <w:rsid w:val="00955260"/>
    <w:rsid w:val="0095668A"/>
    <w:rsid w:val="00962A12"/>
    <w:rsid w:val="00962F91"/>
    <w:rsid w:val="0098576B"/>
    <w:rsid w:val="00995679"/>
    <w:rsid w:val="009A1258"/>
    <w:rsid w:val="009B13FB"/>
    <w:rsid w:val="009E0CA4"/>
    <w:rsid w:val="009F37D3"/>
    <w:rsid w:val="00A01E98"/>
    <w:rsid w:val="00A466F5"/>
    <w:rsid w:val="00A559DC"/>
    <w:rsid w:val="00A6332A"/>
    <w:rsid w:val="00A71917"/>
    <w:rsid w:val="00A86311"/>
    <w:rsid w:val="00A8792E"/>
    <w:rsid w:val="00A93E39"/>
    <w:rsid w:val="00AA4694"/>
    <w:rsid w:val="00AA4FEB"/>
    <w:rsid w:val="00AA5699"/>
    <w:rsid w:val="00AE022D"/>
    <w:rsid w:val="00AE197F"/>
    <w:rsid w:val="00AE49EA"/>
    <w:rsid w:val="00B04984"/>
    <w:rsid w:val="00B40CD9"/>
    <w:rsid w:val="00B416E8"/>
    <w:rsid w:val="00B57014"/>
    <w:rsid w:val="00BB7D61"/>
    <w:rsid w:val="00BC69D3"/>
    <w:rsid w:val="00BD426D"/>
    <w:rsid w:val="00BD4384"/>
    <w:rsid w:val="00BD6013"/>
    <w:rsid w:val="00BE28F5"/>
    <w:rsid w:val="00BE6FD0"/>
    <w:rsid w:val="00BF4693"/>
    <w:rsid w:val="00BF7E76"/>
    <w:rsid w:val="00C307C8"/>
    <w:rsid w:val="00C41DB6"/>
    <w:rsid w:val="00C422B9"/>
    <w:rsid w:val="00C45CD1"/>
    <w:rsid w:val="00C47575"/>
    <w:rsid w:val="00C774C0"/>
    <w:rsid w:val="00C83CDC"/>
    <w:rsid w:val="00C83F8C"/>
    <w:rsid w:val="00C844D6"/>
    <w:rsid w:val="00C864EF"/>
    <w:rsid w:val="00CB391E"/>
    <w:rsid w:val="00CC73CF"/>
    <w:rsid w:val="00CD020A"/>
    <w:rsid w:val="00CD0C25"/>
    <w:rsid w:val="00CD2B06"/>
    <w:rsid w:val="00CD78BC"/>
    <w:rsid w:val="00CF7897"/>
    <w:rsid w:val="00D030DF"/>
    <w:rsid w:val="00D372B4"/>
    <w:rsid w:val="00D37B6C"/>
    <w:rsid w:val="00D52EFF"/>
    <w:rsid w:val="00D62D6C"/>
    <w:rsid w:val="00D81145"/>
    <w:rsid w:val="00DB02EB"/>
    <w:rsid w:val="00DC30F0"/>
    <w:rsid w:val="00DC4AE1"/>
    <w:rsid w:val="00DE311D"/>
    <w:rsid w:val="00DE4749"/>
    <w:rsid w:val="00DE66F1"/>
    <w:rsid w:val="00DF2423"/>
    <w:rsid w:val="00E127BD"/>
    <w:rsid w:val="00E16541"/>
    <w:rsid w:val="00E26D4C"/>
    <w:rsid w:val="00E53B38"/>
    <w:rsid w:val="00E62A90"/>
    <w:rsid w:val="00E8007F"/>
    <w:rsid w:val="00E835C0"/>
    <w:rsid w:val="00E93311"/>
    <w:rsid w:val="00ED1D13"/>
    <w:rsid w:val="00F17E67"/>
    <w:rsid w:val="00F322FE"/>
    <w:rsid w:val="00F371EE"/>
    <w:rsid w:val="00F53373"/>
    <w:rsid w:val="00F70577"/>
    <w:rsid w:val="00F7188F"/>
    <w:rsid w:val="00F73CD4"/>
    <w:rsid w:val="00F805E3"/>
    <w:rsid w:val="00FB7D6C"/>
    <w:rsid w:val="00FC7B6A"/>
    <w:rsid w:val="00FD2FD0"/>
    <w:rsid w:val="00FD46F8"/>
    <w:rsid w:val="00FE19AE"/>
    <w:rsid w:val="00FE5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1EEDD27"/>
  <w15:docId w15:val="{A0292D06-FA93-4783-909D-0B68CFC0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1FCF"/>
    <w:pPr>
      <w:tabs>
        <w:tab w:val="center" w:pos="4320"/>
        <w:tab w:val="right" w:pos="8640"/>
      </w:tabs>
    </w:pPr>
  </w:style>
  <w:style w:type="paragraph" w:styleId="Footer">
    <w:name w:val="footer"/>
    <w:basedOn w:val="Normal"/>
    <w:link w:val="FooterChar"/>
    <w:uiPriority w:val="99"/>
    <w:rsid w:val="002E1FCF"/>
    <w:pPr>
      <w:tabs>
        <w:tab w:val="center" w:pos="4320"/>
        <w:tab w:val="right" w:pos="8640"/>
      </w:tabs>
    </w:pPr>
  </w:style>
  <w:style w:type="character" w:styleId="Hyperlink">
    <w:name w:val="Hyperlink"/>
    <w:rsid w:val="002E1FCF"/>
    <w:rPr>
      <w:color w:val="0000FF"/>
      <w:u w:val="single"/>
    </w:rPr>
  </w:style>
  <w:style w:type="paragraph" w:styleId="BalloonText">
    <w:name w:val="Balloon Text"/>
    <w:basedOn w:val="Normal"/>
    <w:semiHidden/>
    <w:rsid w:val="000D4772"/>
    <w:rPr>
      <w:rFonts w:ascii="Tahoma" w:hAnsi="Tahoma" w:cs="Tahoma"/>
      <w:sz w:val="16"/>
      <w:szCs w:val="16"/>
    </w:rPr>
  </w:style>
  <w:style w:type="character" w:customStyle="1" w:styleId="HeaderChar">
    <w:name w:val="Header Char"/>
    <w:link w:val="Header"/>
    <w:uiPriority w:val="99"/>
    <w:rsid w:val="00345EE2"/>
    <w:rPr>
      <w:sz w:val="24"/>
      <w:szCs w:val="24"/>
      <w:lang w:val="en-US" w:eastAsia="en-US"/>
    </w:rPr>
  </w:style>
  <w:style w:type="character" w:customStyle="1" w:styleId="FooterChar">
    <w:name w:val="Footer Char"/>
    <w:link w:val="Footer"/>
    <w:uiPriority w:val="99"/>
    <w:rsid w:val="0051214B"/>
    <w:rPr>
      <w:sz w:val="24"/>
      <w:szCs w:val="24"/>
      <w:lang w:val="en-US" w:eastAsia="en-US"/>
    </w:rPr>
  </w:style>
  <w:style w:type="paragraph" w:styleId="ListParagraph">
    <w:name w:val="List Paragraph"/>
    <w:basedOn w:val="Normal"/>
    <w:uiPriority w:val="34"/>
    <w:qFormat/>
    <w:rsid w:val="00A8792E"/>
    <w:pPr>
      <w:ind w:left="720"/>
      <w:contextualSpacing/>
    </w:pPr>
  </w:style>
  <w:style w:type="table" w:styleId="TableGrid">
    <w:name w:val="Table Grid"/>
    <w:basedOn w:val="TableNormal"/>
    <w:rsid w:val="006F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0B3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75E8-4580-46B4-A623-EAA91265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Sunderland</Company>
  <LinksUpToDate>false</LinksUpToDate>
  <CharactersWithSpaces>1869</CharactersWithSpaces>
  <SharedDoc>false</SharedDoc>
  <HLinks>
    <vt:vector size="12" baseType="variant">
      <vt:variant>
        <vt:i4>8323193</vt:i4>
      </vt:variant>
      <vt:variant>
        <vt:i4>3</vt:i4>
      </vt:variant>
      <vt:variant>
        <vt:i4>0</vt:i4>
      </vt:variant>
      <vt:variant>
        <vt:i4>5</vt:i4>
      </vt:variant>
      <vt:variant>
        <vt:lpwstr>http://www.ryhopejuniors.co.uk/</vt:lpwstr>
      </vt:variant>
      <vt:variant>
        <vt:lpwstr/>
      </vt:variant>
      <vt:variant>
        <vt:i4>7733248</vt:i4>
      </vt:variant>
      <vt:variant>
        <vt:i4>0</vt:i4>
      </vt:variant>
      <vt:variant>
        <vt:i4>0</vt:i4>
      </vt:variant>
      <vt:variant>
        <vt:i4>5</vt:i4>
      </vt:variant>
      <vt:variant>
        <vt:lpwstr>mailto:yhope.junior@schools.sunderland.gov.uk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ryhope jnr</dc:creator>
  <cp:lastModifiedBy>Judith Chipp</cp:lastModifiedBy>
  <cp:revision>3</cp:revision>
  <cp:lastPrinted>2023-06-22T09:12:00Z</cp:lastPrinted>
  <dcterms:created xsi:type="dcterms:W3CDTF">2023-12-12T10:18:00Z</dcterms:created>
  <dcterms:modified xsi:type="dcterms:W3CDTF">2023-12-12T10:19:00Z</dcterms:modified>
</cp:coreProperties>
</file>